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2A5D1" w14:textId="4BE0F734" w:rsidR="0038345D" w:rsidRDefault="0038345D" w:rsidP="0038345D">
      <w:pPr>
        <w:tabs>
          <w:tab w:val="center" w:pos="4677"/>
        </w:tabs>
        <w:ind w:left="-1134" w:right="-426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Интернет-сайт Солигорского районного исполнительного комитета, </w:t>
      </w:r>
      <w:r>
        <w:rPr>
          <w:i/>
          <w:sz w:val="26"/>
          <w:szCs w:val="26"/>
        </w:rPr>
        <w:t>02</w:t>
      </w:r>
      <w:r>
        <w:rPr>
          <w:i/>
          <w:sz w:val="26"/>
          <w:szCs w:val="26"/>
        </w:rPr>
        <w:t>.</w:t>
      </w:r>
      <w:r>
        <w:rPr>
          <w:i/>
          <w:sz w:val="26"/>
          <w:szCs w:val="26"/>
        </w:rPr>
        <w:t>10</w:t>
      </w:r>
      <w:r>
        <w:rPr>
          <w:i/>
          <w:sz w:val="26"/>
          <w:szCs w:val="26"/>
        </w:rPr>
        <w:t>.2026 №</w:t>
      </w:r>
      <w:r>
        <w:rPr>
          <w:i/>
          <w:sz w:val="26"/>
          <w:szCs w:val="26"/>
        </w:rPr>
        <w:t>17-45/4</w:t>
      </w:r>
    </w:p>
    <w:p w14:paraId="4B7FEB76" w14:textId="77777777" w:rsidR="0038345D" w:rsidRDefault="0038345D" w:rsidP="0038345D">
      <w:pPr>
        <w:tabs>
          <w:tab w:val="center" w:pos="4677"/>
        </w:tabs>
        <w:ind w:left="-567"/>
        <w:jc w:val="center"/>
        <w:rPr>
          <w:sz w:val="36"/>
          <w:szCs w:val="36"/>
        </w:rPr>
      </w:pPr>
      <w:r>
        <w:rPr>
          <w:i/>
          <w:szCs w:val="30"/>
        </w:rPr>
        <w:t>____________________________________________________________________</w:t>
      </w:r>
      <w:r>
        <w:rPr>
          <w:sz w:val="36"/>
          <w:szCs w:val="36"/>
        </w:rPr>
        <w:t>РЕШЕНИЕ ЧИЖЕВИЧСКОГО СЕЛЬСКОГО СОВЕТА ДЕПУТАТОВ</w:t>
      </w:r>
    </w:p>
    <w:p w14:paraId="0578F1FA" w14:textId="77777777" w:rsidR="0038345D" w:rsidRDefault="0038345D" w:rsidP="0038345D">
      <w:pPr>
        <w:tabs>
          <w:tab w:val="center" w:pos="4677"/>
        </w:tabs>
        <w:jc w:val="center"/>
        <w:rPr>
          <w:sz w:val="36"/>
          <w:szCs w:val="36"/>
        </w:rPr>
      </w:pPr>
    </w:p>
    <w:p w14:paraId="0BE7AAB6" w14:textId="7DD0CFAF" w:rsidR="0038345D" w:rsidRPr="008B6313" w:rsidRDefault="0038345D" w:rsidP="0038345D">
      <w:pPr>
        <w:tabs>
          <w:tab w:val="left" w:pos="3680"/>
        </w:tabs>
      </w:pPr>
      <w:r>
        <w:rPr>
          <w:sz w:val="36"/>
          <w:szCs w:val="36"/>
        </w:rPr>
        <w:t xml:space="preserve">                                </w:t>
      </w:r>
      <w:r>
        <w:rPr>
          <w:sz w:val="36"/>
          <w:szCs w:val="36"/>
        </w:rPr>
        <w:t>30</w:t>
      </w: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сентября</w:t>
      </w:r>
      <w:r>
        <w:rPr>
          <w:sz w:val="36"/>
          <w:szCs w:val="36"/>
        </w:rPr>
        <w:t xml:space="preserve"> 2026 г. № </w:t>
      </w:r>
      <w:r>
        <w:rPr>
          <w:sz w:val="36"/>
          <w:szCs w:val="36"/>
        </w:rPr>
        <w:t>50</w:t>
      </w:r>
    </w:p>
    <w:p w14:paraId="518CC602" w14:textId="77777777" w:rsidR="0038345D" w:rsidRPr="008B6313" w:rsidRDefault="0038345D" w:rsidP="0038345D">
      <w:pPr>
        <w:spacing w:line="280" w:lineRule="exact"/>
        <w:jc w:val="both"/>
      </w:pPr>
    </w:p>
    <w:p w14:paraId="25463A67" w14:textId="77777777" w:rsidR="00E86AEA" w:rsidRPr="00E86AEA" w:rsidRDefault="00E86AEA" w:rsidP="00E86AEA">
      <w:pPr>
        <w:jc w:val="center"/>
        <w:rPr>
          <w:rFonts w:eastAsia="Calibri"/>
          <w:szCs w:val="30"/>
          <w:lang w:eastAsia="en-US"/>
        </w:rPr>
      </w:pPr>
    </w:p>
    <w:p w14:paraId="14611926" w14:textId="77777777" w:rsidR="00065FBC" w:rsidRPr="00CE717A" w:rsidRDefault="00065FBC" w:rsidP="00065FBC">
      <w:pPr>
        <w:spacing w:line="280" w:lineRule="exact"/>
        <w:ind w:right="4818"/>
        <w:jc w:val="both"/>
        <w:rPr>
          <w:szCs w:val="30"/>
          <w:lang w:eastAsia="en-US"/>
        </w:rPr>
      </w:pPr>
      <w:r w:rsidRPr="00CE717A">
        <w:rPr>
          <w:szCs w:val="30"/>
          <w:lang w:eastAsia="en-US"/>
        </w:rPr>
        <w:t>Об изменении решения Чижевичского сельского Совета депутатов</w:t>
      </w:r>
      <w:r w:rsidRPr="006F281C">
        <w:rPr>
          <w:szCs w:val="30"/>
          <w:lang w:eastAsia="en-US"/>
        </w:rPr>
        <w:t xml:space="preserve"> </w:t>
      </w:r>
      <w:r w:rsidRPr="00CE717A">
        <w:rPr>
          <w:szCs w:val="30"/>
          <w:lang w:eastAsia="en-US"/>
        </w:rPr>
        <w:t>от 31 декабря 2025 г. № 38</w:t>
      </w:r>
    </w:p>
    <w:p w14:paraId="6C0E83B8" w14:textId="77777777" w:rsidR="00065FBC" w:rsidRPr="00DD5C0A" w:rsidRDefault="00065FBC" w:rsidP="00065FBC">
      <w:pPr>
        <w:spacing w:line="360" w:lineRule="auto"/>
        <w:jc w:val="both"/>
        <w:rPr>
          <w:szCs w:val="30"/>
        </w:rPr>
      </w:pPr>
    </w:p>
    <w:p w14:paraId="03E01D89" w14:textId="77777777" w:rsidR="00065FBC" w:rsidRPr="00800566" w:rsidRDefault="00065FBC" w:rsidP="00065FBC">
      <w:pPr>
        <w:ind w:firstLine="709"/>
        <w:jc w:val="both"/>
        <w:rPr>
          <w:szCs w:val="30"/>
        </w:rPr>
      </w:pPr>
      <w:r w:rsidRPr="00800566">
        <w:rPr>
          <w:szCs w:val="30"/>
        </w:rPr>
        <w:t>На основании пункта 2 статьи 122 Бюджетного кодекса Республики Беларусь Чижевичский сельский Совет депутатов РЕШИЛ:</w:t>
      </w:r>
    </w:p>
    <w:p w14:paraId="47D9D5A1" w14:textId="77777777" w:rsidR="00065FBC" w:rsidRPr="00800566" w:rsidRDefault="00065FBC" w:rsidP="00065FBC">
      <w:pPr>
        <w:ind w:firstLine="709"/>
        <w:jc w:val="both"/>
        <w:rPr>
          <w:szCs w:val="30"/>
        </w:rPr>
      </w:pPr>
      <w:r w:rsidRPr="00800566">
        <w:rPr>
          <w:szCs w:val="30"/>
        </w:rPr>
        <w:t xml:space="preserve">1. Внести в решение Чижевичского сельского Совета депутатов </w:t>
      </w:r>
      <w:r w:rsidRPr="00560DEA">
        <w:rPr>
          <w:szCs w:val="30"/>
        </w:rPr>
        <w:t xml:space="preserve">              </w:t>
      </w:r>
      <w:r w:rsidRPr="00800566">
        <w:rPr>
          <w:szCs w:val="30"/>
        </w:rPr>
        <w:t>от 31 декабря 2025 г. № 38 «О сельском бюджете на 2026 год» следующие изменения:</w:t>
      </w:r>
    </w:p>
    <w:p w14:paraId="0AE5588F" w14:textId="77777777" w:rsidR="00065FBC" w:rsidRPr="00B84D09" w:rsidRDefault="00065FBC" w:rsidP="00065FBC">
      <w:pPr>
        <w:pStyle w:val="newncpi"/>
        <w:ind w:firstLine="709"/>
        <w:rPr>
          <w:sz w:val="30"/>
          <w:szCs w:val="30"/>
        </w:rPr>
      </w:pPr>
      <w:r w:rsidRPr="00800566">
        <w:rPr>
          <w:sz w:val="30"/>
          <w:szCs w:val="30"/>
        </w:rPr>
        <w:t>1.1. </w:t>
      </w:r>
      <w:r>
        <w:rPr>
          <w:sz w:val="30"/>
          <w:szCs w:val="30"/>
        </w:rPr>
        <w:t xml:space="preserve">в </w:t>
      </w:r>
      <w:r w:rsidRPr="00800566">
        <w:rPr>
          <w:sz w:val="30"/>
          <w:szCs w:val="30"/>
        </w:rPr>
        <w:t>пункт</w:t>
      </w:r>
      <w:r>
        <w:rPr>
          <w:sz w:val="30"/>
          <w:szCs w:val="30"/>
        </w:rPr>
        <w:t>е</w:t>
      </w:r>
      <w:r w:rsidRPr="00800566">
        <w:rPr>
          <w:sz w:val="30"/>
          <w:szCs w:val="30"/>
        </w:rPr>
        <w:t xml:space="preserve"> 1 </w:t>
      </w:r>
      <w:r>
        <w:rPr>
          <w:sz w:val="30"/>
          <w:szCs w:val="30"/>
        </w:rPr>
        <w:t>цифры «</w:t>
      </w:r>
      <w:r w:rsidRPr="00B84D09">
        <w:rPr>
          <w:sz w:val="30"/>
          <w:szCs w:val="30"/>
        </w:rPr>
        <w:t>604 751,40» заменить цифрами «613 641,40»;</w:t>
      </w:r>
    </w:p>
    <w:p w14:paraId="1B831BFA" w14:textId="77777777" w:rsidR="00065FBC" w:rsidRPr="00B84D09" w:rsidRDefault="00065FBC" w:rsidP="00065FBC">
      <w:pPr>
        <w:pStyle w:val="newncpi"/>
        <w:ind w:firstLine="709"/>
        <w:rPr>
          <w:sz w:val="30"/>
          <w:szCs w:val="30"/>
        </w:rPr>
      </w:pPr>
      <w:r w:rsidRPr="00B84D09">
        <w:rPr>
          <w:sz w:val="30"/>
          <w:szCs w:val="30"/>
        </w:rPr>
        <w:t>1.2. в пункте 2:</w:t>
      </w:r>
    </w:p>
    <w:p w14:paraId="0FD4F7E0" w14:textId="773BD59E" w:rsidR="00065FBC" w:rsidRPr="00B84D09" w:rsidRDefault="00065FBC" w:rsidP="00065FBC">
      <w:pPr>
        <w:ind w:firstLine="709"/>
        <w:jc w:val="both"/>
        <w:rPr>
          <w:szCs w:val="30"/>
        </w:rPr>
      </w:pPr>
      <w:r w:rsidRPr="00B84D09">
        <w:rPr>
          <w:szCs w:val="30"/>
        </w:rPr>
        <w:t xml:space="preserve">в абзаце втором цифры «604 751,40» заменить цифрами </w:t>
      </w:r>
      <w:r w:rsidR="00BA19DF">
        <w:rPr>
          <w:szCs w:val="30"/>
        </w:rPr>
        <w:t xml:space="preserve">                                  </w:t>
      </w:r>
      <w:r w:rsidRPr="00B84D09">
        <w:rPr>
          <w:szCs w:val="30"/>
        </w:rPr>
        <w:t>«613 641,40»;</w:t>
      </w:r>
    </w:p>
    <w:p w14:paraId="78360CBC" w14:textId="051A40CA" w:rsidR="00065FBC" w:rsidRPr="00B84D09" w:rsidRDefault="00065FBC" w:rsidP="00065FBC">
      <w:pPr>
        <w:ind w:firstLine="709"/>
        <w:jc w:val="both"/>
        <w:rPr>
          <w:szCs w:val="30"/>
        </w:rPr>
      </w:pPr>
      <w:r w:rsidRPr="00B84D09">
        <w:rPr>
          <w:szCs w:val="30"/>
        </w:rPr>
        <w:t>в абзаце третьем цифры «604 751,40» заменить цифрами</w:t>
      </w:r>
      <w:r w:rsidR="00BA19DF">
        <w:rPr>
          <w:szCs w:val="30"/>
        </w:rPr>
        <w:t xml:space="preserve">                              </w:t>
      </w:r>
      <w:r w:rsidRPr="00B84D09">
        <w:rPr>
          <w:szCs w:val="30"/>
        </w:rPr>
        <w:t xml:space="preserve"> «613 641,40»;</w:t>
      </w:r>
    </w:p>
    <w:p w14:paraId="4C93899F" w14:textId="77777777" w:rsidR="00065FBC" w:rsidRPr="00800566" w:rsidRDefault="00065FBC" w:rsidP="00065FBC">
      <w:pPr>
        <w:ind w:firstLine="709"/>
        <w:jc w:val="both"/>
        <w:rPr>
          <w:szCs w:val="30"/>
          <w:lang w:val="be-BY"/>
        </w:rPr>
      </w:pPr>
      <w:r>
        <w:rPr>
          <w:szCs w:val="30"/>
        </w:rPr>
        <w:t>1.3.</w:t>
      </w:r>
      <w:r w:rsidRPr="00800566">
        <w:rPr>
          <w:szCs w:val="30"/>
          <w:lang w:val="be-BY"/>
        </w:rPr>
        <w:t xml:space="preserve"> приложения 1 – 3 к этому решению изложить в новой редакции (прилагаются).</w:t>
      </w:r>
    </w:p>
    <w:p w14:paraId="53138662" w14:textId="77777777" w:rsidR="00065FBC" w:rsidRPr="00F842D6" w:rsidRDefault="00065FBC" w:rsidP="00065FBC">
      <w:pPr>
        <w:ind w:firstLine="709"/>
        <w:jc w:val="both"/>
        <w:rPr>
          <w:szCs w:val="30"/>
          <w:lang w:val="be-BY"/>
        </w:rPr>
      </w:pPr>
      <w:r>
        <w:rPr>
          <w:szCs w:val="30"/>
          <w:lang w:val="be-BY"/>
        </w:rPr>
        <w:t>2</w:t>
      </w:r>
      <w:r w:rsidRPr="00800566">
        <w:rPr>
          <w:szCs w:val="30"/>
          <w:lang w:val="be-BY"/>
        </w:rPr>
        <w:t>. Настоящее решение вступает в силу после его официального публикования.</w:t>
      </w:r>
    </w:p>
    <w:p w14:paraId="2F172D7A" w14:textId="77777777" w:rsidR="00065FBC" w:rsidRPr="00F842D6" w:rsidRDefault="00065FBC" w:rsidP="00065FBC">
      <w:pPr>
        <w:tabs>
          <w:tab w:val="left" w:pos="6804"/>
        </w:tabs>
        <w:spacing w:line="360" w:lineRule="auto"/>
        <w:jc w:val="both"/>
        <w:rPr>
          <w:szCs w:val="30"/>
          <w:lang w:val="be-BY"/>
        </w:rPr>
      </w:pPr>
    </w:p>
    <w:p w14:paraId="27386CED" w14:textId="77777777" w:rsidR="00065FBC" w:rsidRPr="00F842D6" w:rsidRDefault="00065FBC" w:rsidP="00065FBC">
      <w:pPr>
        <w:tabs>
          <w:tab w:val="left" w:pos="6804"/>
        </w:tabs>
        <w:jc w:val="both"/>
        <w:rPr>
          <w:szCs w:val="30"/>
        </w:rPr>
      </w:pPr>
      <w:r w:rsidRPr="00F842D6">
        <w:rPr>
          <w:szCs w:val="30"/>
        </w:rPr>
        <w:t>Председатель                                                                   В.В.Городецкий</w:t>
      </w:r>
    </w:p>
    <w:p w14:paraId="3AB77E24" w14:textId="77777777" w:rsidR="00065FBC" w:rsidRPr="00F842D6" w:rsidRDefault="00065FBC" w:rsidP="00065FBC">
      <w:pPr>
        <w:spacing w:line="280" w:lineRule="exact"/>
        <w:ind w:left="5664"/>
        <w:jc w:val="both"/>
        <w:rPr>
          <w:szCs w:val="30"/>
        </w:rPr>
        <w:sectPr w:rsidR="00065FBC" w:rsidRPr="00F842D6" w:rsidSect="00D158BC">
          <w:headerReference w:type="even" r:id="rId7"/>
          <w:headerReference w:type="default" r:id="rId8"/>
          <w:headerReference w:type="firs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531" w:type="dxa"/>
        <w:tblInd w:w="108" w:type="dxa"/>
        <w:tblLook w:val="00A0" w:firstRow="1" w:lastRow="0" w:firstColumn="1" w:lastColumn="0" w:noHBand="0" w:noVBand="0"/>
      </w:tblPr>
      <w:tblGrid>
        <w:gridCol w:w="5812"/>
        <w:gridCol w:w="3719"/>
      </w:tblGrid>
      <w:tr w:rsidR="00065FBC" w:rsidRPr="00F842D6" w14:paraId="66F48A6E" w14:textId="77777777" w:rsidTr="00BB1CF2">
        <w:tc>
          <w:tcPr>
            <w:tcW w:w="5812" w:type="dxa"/>
          </w:tcPr>
          <w:p w14:paraId="2C6EEDD7" w14:textId="77777777" w:rsidR="00065FBC" w:rsidRPr="006B0694" w:rsidRDefault="00065FBC" w:rsidP="00BB1CF2">
            <w:pPr>
              <w:rPr>
                <w:sz w:val="18"/>
                <w:szCs w:val="18"/>
              </w:rPr>
            </w:pPr>
          </w:p>
        </w:tc>
        <w:tc>
          <w:tcPr>
            <w:tcW w:w="3719" w:type="dxa"/>
          </w:tcPr>
          <w:p w14:paraId="36A724E0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>Приложение 1</w:t>
            </w:r>
          </w:p>
          <w:p w14:paraId="453E8210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>к решению</w:t>
            </w:r>
          </w:p>
          <w:p w14:paraId="0A106DBE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>Чижевичского сельского</w:t>
            </w:r>
          </w:p>
          <w:p w14:paraId="334EC1E7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>Совета депутатов</w:t>
            </w:r>
          </w:p>
          <w:p w14:paraId="6F719760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>31.12.2025 № 38</w:t>
            </w:r>
          </w:p>
          <w:p w14:paraId="73C9439F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 xml:space="preserve">(в редакции решения Чижевичского сельского Совета депутатов </w:t>
            </w:r>
          </w:p>
          <w:p w14:paraId="0B340D72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>30.09.2026 № 50)</w:t>
            </w:r>
          </w:p>
        </w:tc>
      </w:tr>
    </w:tbl>
    <w:p w14:paraId="4E6F8AC2" w14:textId="77777777" w:rsidR="00065FBC" w:rsidRPr="00F842D6" w:rsidRDefault="00065FBC" w:rsidP="00065FBC"/>
    <w:tbl>
      <w:tblPr>
        <w:tblW w:w="9521" w:type="dxa"/>
        <w:tblInd w:w="118" w:type="dxa"/>
        <w:tblLook w:val="01E0" w:firstRow="1" w:lastRow="1" w:firstColumn="1" w:lastColumn="1" w:noHBand="0" w:noVBand="0"/>
      </w:tblPr>
      <w:tblGrid>
        <w:gridCol w:w="7797"/>
        <w:gridCol w:w="1724"/>
      </w:tblGrid>
      <w:tr w:rsidR="00065FBC" w:rsidRPr="00F842D6" w14:paraId="279D706B" w14:textId="77777777" w:rsidTr="00BB1CF2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282B046D" w14:textId="77777777" w:rsidR="00065FBC" w:rsidRPr="00F842D6" w:rsidRDefault="00065FBC" w:rsidP="00BB1CF2">
            <w:pPr>
              <w:spacing w:line="280" w:lineRule="exact"/>
              <w:rPr>
                <w:szCs w:val="30"/>
              </w:rPr>
            </w:pPr>
            <w:r w:rsidRPr="00F842D6">
              <w:rPr>
                <w:szCs w:val="30"/>
              </w:rPr>
              <w:t>ДОХОДЫ</w:t>
            </w:r>
          </w:p>
          <w:p w14:paraId="15559C2C" w14:textId="77777777" w:rsidR="00065FBC" w:rsidRPr="00F842D6" w:rsidRDefault="00065FBC" w:rsidP="00BB1CF2">
            <w:pPr>
              <w:spacing w:line="280" w:lineRule="exact"/>
              <w:rPr>
                <w:sz w:val="26"/>
                <w:szCs w:val="26"/>
              </w:rPr>
            </w:pPr>
            <w:r w:rsidRPr="00F842D6">
              <w:rPr>
                <w:szCs w:val="30"/>
              </w:rPr>
              <w:t>сельского бюджета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1054FDE8" w14:textId="77777777" w:rsidR="00065FBC" w:rsidRPr="00F842D6" w:rsidRDefault="00065FBC" w:rsidP="00BB1CF2">
            <w:pPr>
              <w:jc w:val="right"/>
              <w:rPr>
                <w:sz w:val="26"/>
                <w:szCs w:val="26"/>
              </w:rPr>
            </w:pPr>
          </w:p>
        </w:tc>
      </w:tr>
      <w:tr w:rsidR="00065FBC" w:rsidRPr="00F842D6" w14:paraId="190B29C5" w14:textId="77777777" w:rsidTr="00BB1CF2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5DEE891E" w14:textId="77777777" w:rsidR="00065FBC" w:rsidRPr="00F842D6" w:rsidRDefault="00065FBC" w:rsidP="00BB1CF2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1724" w:type="dxa"/>
            <w:shd w:val="clear" w:color="auto" w:fill="auto"/>
            <w:vAlign w:val="bottom"/>
          </w:tcPr>
          <w:p w14:paraId="230F3258" w14:textId="77777777" w:rsidR="00065FBC" w:rsidRPr="00F842D6" w:rsidRDefault="00065FBC" w:rsidP="00BB1CF2">
            <w:pPr>
              <w:jc w:val="right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(рублей)</w:t>
            </w:r>
          </w:p>
        </w:tc>
      </w:tr>
      <w:tr w:rsidR="00065FBC" w:rsidRPr="00F842D6" w14:paraId="4189FB79" w14:textId="77777777" w:rsidTr="00BB1CF2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5C4E2F33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Налоговые доходы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3E75A00D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610977">
              <w:rPr>
                <w:sz w:val="26"/>
                <w:szCs w:val="26"/>
              </w:rPr>
              <w:t>2</w:t>
            </w:r>
            <w:r w:rsidRPr="00610977">
              <w:rPr>
                <w:sz w:val="26"/>
                <w:szCs w:val="26"/>
                <w:lang w:val="en-US"/>
              </w:rPr>
              <w:t>45 99</w:t>
            </w:r>
            <w:r w:rsidRPr="00610977">
              <w:rPr>
                <w:sz w:val="26"/>
                <w:szCs w:val="26"/>
              </w:rPr>
              <w:t>3,00</w:t>
            </w:r>
          </w:p>
        </w:tc>
      </w:tr>
      <w:tr w:rsidR="00065FBC" w:rsidRPr="00F842D6" w14:paraId="29B1B2C4" w14:textId="77777777" w:rsidTr="00BB1CF2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6581283F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 xml:space="preserve">Налоги на доходы и прибыль 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26F1EA2E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139 917,00</w:t>
            </w:r>
          </w:p>
        </w:tc>
      </w:tr>
      <w:tr w:rsidR="00065FBC" w:rsidRPr="00F842D6" w14:paraId="7671810B" w14:textId="77777777" w:rsidTr="00BB1CF2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2123CAB1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 xml:space="preserve">Подоходный налог с физических лиц 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7523B8B2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139 917,00</w:t>
            </w:r>
          </w:p>
        </w:tc>
      </w:tr>
      <w:tr w:rsidR="00065FBC" w:rsidRPr="00F842D6" w14:paraId="18FB298B" w14:textId="77777777" w:rsidTr="00BB1CF2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7B7070EA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Подоходный налог с физических лиц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23A8ACD5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133 341,00</w:t>
            </w:r>
          </w:p>
        </w:tc>
      </w:tr>
      <w:tr w:rsidR="00065FBC" w:rsidRPr="00F842D6" w14:paraId="6CFE41B1" w14:textId="77777777" w:rsidTr="00BB1CF2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76757BE1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Подоходный налог с физических лиц, исчисленный с доходов, полученных от осуществления предпринимательской деятельности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141E6465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4 977,00</w:t>
            </w:r>
          </w:p>
        </w:tc>
      </w:tr>
      <w:tr w:rsidR="00065FBC" w:rsidRPr="00F842D6" w14:paraId="62F71289" w14:textId="77777777" w:rsidTr="00BB1CF2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712B1CAF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Подоходный налог с физических лиц, исчисленный с доходов</w:t>
            </w:r>
          </w:p>
          <w:p w14:paraId="1DF8494E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в виде выигрышей (возвращенных несыгранных ставок), полученны</w:t>
            </w:r>
            <w:r>
              <w:rPr>
                <w:sz w:val="26"/>
                <w:szCs w:val="26"/>
              </w:rPr>
              <w:t>х</w:t>
            </w:r>
            <w:r w:rsidRPr="00F842D6">
              <w:rPr>
                <w:sz w:val="26"/>
                <w:szCs w:val="26"/>
              </w:rPr>
              <w:t xml:space="preserve"> физическими лицами от организаторов азартных игр – юридических лиц Республики Беларусь                                         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5921062F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661,00</w:t>
            </w:r>
          </w:p>
        </w:tc>
      </w:tr>
      <w:tr w:rsidR="00065FBC" w:rsidRPr="00F842D6" w14:paraId="4A27D928" w14:textId="77777777" w:rsidTr="00BB1CF2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3B8F0D54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Подоходный налог с физических лиц, не признаваемых налоговыми резидентами Республики Беларусь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79FF1725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71,00</w:t>
            </w:r>
          </w:p>
        </w:tc>
      </w:tr>
      <w:tr w:rsidR="00065FBC" w:rsidRPr="00F842D6" w14:paraId="67C2AA5D" w14:textId="77777777" w:rsidTr="00BB1CF2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75C2B0F7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Подоходный налог с физических лиц с доходов, исчисленных в соответствии с законодательством исходя из сумм превышения расходов над доходами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490BE0FA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346,00</w:t>
            </w:r>
          </w:p>
        </w:tc>
      </w:tr>
      <w:tr w:rsidR="00065FBC" w:rsidRPr="00F842D6" w14:paraId="693F65DE" w14:textId="77777777" w:rsidTr="00BB1CF2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320E9FEE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Подоходный налог с физических лиц в фиксированных сум</w:t>
            </w:r>
            <w:r>
              <w:rPr>
                <w:sz w:val="26"/>
                <w:szCs w:val="26"/>
              </w:rPr>
              <w:t>м</w:t>
            </w:r>
            <w:r w:rsidRPr="00F842D6">
              <w:rPr>
                <w:sz w:val="26"/>
                <w:szCs w:val="26"/>
              </w:rPr>
              <w:t>ах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761A47BF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521,00</w:t>
            </w:r>
          </w:p>
        </w:tc>
      </w:tr>
      <w:tr w:rsidR="00065FBC" w:rsidRPr="00F842D6" w14:paraId="0E5D8BC7" w14:textId="77777777" w:rsidTr="00BB1CF2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4033DCAD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 xml:space="preserve">Налоги на собственность  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20A5A953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98 151,00</w:t>
            </w:r>
          </w:p>
        </w:tc>
      </w:tr>
      <w:tr w:rsidR="00065FBC" w:rsidRPr="00F842D6" w14:paraId="63F6D742" w14:textId="77777777" w:rsidTr="00BB1CF2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35C814BB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Земельный налог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57D00FB1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44 566,00</w:t>
            </w:r>
          </w:p>
        </w:tc>
      </w:tr>
      <w:tr w:rsidR="00065FBC" w:rsidRPr="00F842D6" w14:paraId="0B04B675" w14:textId="77777777" w:rsidTr="00BB1CF2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0FACF6A4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Земельный налог с физических лиц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797EA81F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44 566,00</w:t>
            </w:r>
          </w:p>
        </w:tc>
      </w:tr>
      <w:tr w:rsidR="00065FBC" w:rsidRPr="00F842D6" w14:paraId="3BEA9926" w14:textId="77777777" w:rsidTr="00BB1CF2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4ED87075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 xml:space="preserve">Налог на недвижимость 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605F1D0E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53 585,00</w:t>
            </w:r>
          </w:p>
        </w:tc>
      </w:tr>
      <w:tr w:rsidR="00065FBC" w:rsidRPr="00F842D6" w14:paraId="792BFE4E" w14:textId="77777777" w:rsidTr="00BB1CF2">
        <w:trPr>
          <w:trHeight w:val="156"/>
        </w:trPr>
        <w:tc>
          <w:tcPr>
            <w:tcW w:w="7797" w:type="dxa"/>
            <w:shd w:val="clear" w:color="auto" w:fill="auto"/>
            <w:vAlign w:val="bottom"/>
          </w:tcPr>
          <w:p w14:paraId="32021255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Налог на недвижимость физических лиц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14862451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53 585,00</w:t>
            </w:r>
          </w:p>
        </w:tc>
      </w:tr>
      <w:tr w:rsidR="00065FBC" w:rsidRPr="00F842D6" w14:paraId="4A2A4E80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27C7F019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Другие налоги, сборы (пошлины) и другие налоговые доходы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3C52A901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7 925,00</w:t>
            </w:r>
          </w:p>
        </w:tc>
      </w:tr>
      <w:tr w:rsidR="00065FBC" w:rsidRPr="00F842D6" w14:paraId="5A9AE82D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541254BF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Государственная пошлина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5E4A11D4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7 925,00</w:t>
            </w:r>
          </w:p>
        </w:tc>
      </w:tr>
      <w:tr w:rsidR="00065FBC" w:rsidRPr="00F842D6" w14:paraId="32A5BB86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03C9F159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 xml:space="preserve">Государственная пошлина за совершение иных юридически значимых действий с физических лиц 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753CA57E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7 925,00</w:t>
            </w:r>
          </w:p>
        </w:tc>
      </w:tr>
      <w:tr w:rsidR="00065FBC" w:rsidRPr="00F842D6" w14:paraId="508A6ECC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1B17DB20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EC571E">
              <w:rPr>
                <w:sz w:val="26"/>
                <w:szCs w:val="26"/>
              </w:rPr>
              <w:t>Неналоговые доходы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7D3E0D20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6F281C">
              <w:rPr>
                <w:sz w:val="26"/>
                <w:szCs w:val="26"/>
                <w:lang w:val="en-US"/>
              </w:rPr>
              <w:t>1</w:t>
            </w:r>
            <w:r w:rsidRPr="006F281C">
              <w:rPr>
                <w:sz w:val="26"/>
                <w:szCs w:val="26"/>
              </w:rPr>
              <w:t>47 576,40</w:t>
            </w:r>
          </w:p>
        </w:tc>
      </w:tr>
      <w:tr w:rsidR="00065FBC" w:rsidRPr="00F842D6" w14:paraId="3005C205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69C970C8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Доходы от использования имущества, находящегося в государственной собственности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6FF89F57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209,00</w:t>
            </w:r>
          </w:p>
        </w:tc>
      </w:tr>
      <w:tr w:rsidR="00065FBC" w:rsidRPr="00F842D6" w14:paraId="64424055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67F10591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Проценты за пользование денежными средствами бюджетов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246F7E05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209,00</w:t>
            </w:r>
          </w:p>
        </w:tc>
      </w:tr>
      <w:tr w:rsidR="00065FBC" w:rsidRPr="00F842D6" w14:paraId="7B11651F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5CAAF7C3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Проценты, уплачиваемые банками за пользование денежными средствами республиканского и местных бюджетов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25EFC97C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209,00</w:t>
            </w:r>
          </w:p>
        </w:tc>
      </w:tr>
      <w:tr w:rsidR="00065FBC" w:rsidRPr="00F842D6" w14:paraId="7E6FFEF5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6561569D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Доходы от осуществления приносящей доходы деятельности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6244A4B8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8223AB">
              <w:rPr>
                <w:sz w:val="26"/>
                <w:szCs w:val="26"/>
              </w:rPr>
              <w:t>121 277,40</w:t>
            </w:r>
          </w:p>
        </w:tc>
      </w:tr>
      <w:tr w:rsidR="00065FBC" w:rsidRPr="00F842D6" w14:paraId="474AA23A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2994EE39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Доходы от сдачи в аренду земельных участков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5183C5DD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  <w:lang w:val="en-US"/>
              </w:rPr>
              <w:t>9</w:t>
            </w:r>
            <w:r w:rsidRPr="00A67883">
              <w:rPr>
                <w:sz w:val="26"/>
                <w:szCs w:val="26"/>
              </w:rPr>
              <w:t>1 932,00</w:t>
            </w:r>
          </w:p>
        </w:tc>
      </w:tr>
      <w:tr w:rsidR="00065FBC" w:rsidRPr="00F842D6" w14:paraId="4BFFDD27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153E56FA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Арендная плата за пользование земельными участками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139B6860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1 932,00</w:t>
            </w:r>
          </w:p>
        </w:tc>
      </w:tr>
      <w:tr w:rsidR="00065FBC" w:rsidRPr="00F842D6" w14:paraId="7F4BE01C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31D3F670" w14:textId="77777777" w:rsidR="00065FBC" w:rsidRPr="00776A28" w:rsidRDefault="00065FBC" w:rsidP="00BB1C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Плата за право аренды земельных участков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2BA1F54A" w14:textId="77777777" w:rsidR="00065FBC" w:rsidRPr="00A67883" w:rsidRDefault="00065FBC" w:rsidP="00BB1CF2">
            <w:pPr>
              <w:jc w:val="right"/>
              <w:rPr>
                <w:sz w:val="26"/>
                <w:szCs w:val="26"/>
              </w:rPr>
            </w:pPr>
            <w:r w:rsidRPr="00A67883">
              <w:rPr>
                <w:sz w:val="26"/>
                <w:szCs w:val="26"/>
              </w:rPr>
              <w:t>90 000,00</w:t>
            </w:r>
          </w:p>
        </w:tc>
      </w:tr>
      <w:tr w:rsidR="00065FBC" w:rsidRPr="00F842D6" w14:paraId="07F1BC70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1CE19646" w14:textId="77777777" w:rsidR="00065FBC" w:rsidRPr="008223AB" w:rsidRDefault="00065FBC" w:rsidP="00BB1CF2">
            <w:pPr>
              <w:rPr>
                <w:sz w:val="26"/>
                <w:szCs w:val="26"/>
              </w:rPr>
            </w:pPr>
            <w:r w:rsidRPr="008223AB">
              <w:rPr>
                <w:sz w:val="26"/>
                <w:szCs w:val="26"/>
              </w:rPr>
              <w:lastRenderedPageBreak/>
              <w:t>Доходы от реализации имущества, имущественных прав на объекты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154EB7E6" w14:textId="77777777" w:rsidR="00065FBC" w:rsidRPr="008223AB" w:rsidRDefault="00065FBC" w:rsidP="00BB1CF2">
            <w:pPr>
              <w:jc w:val="right"/>
              <w:rPr>
                <w:sz w:val="26"/>
                <w:szCs w:val="26"/>
              </w:rPr>
            </w:pPr>
            <w:r w:rsidRPr="008223AB">
              <w:rPr>
                <w:sz w:val="26"/>
                <w:szCs w:val="26"/>
              </w:rPr>
              <w:t>14 015,00</w:t>
            </w:r>
          </w:p>
        </w:tc>
      </w:tr>
      <w:tr w:rsidR="00065FBC" w:rsidRPr="00F842D6" w14:paraId="5A556662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5FD6CBE8" w14:textId="77777777" w:rsidR="00065FBC" w:rsidRPr="008223AB" w:rsidRDefault="00065FBC" w:rsidP="00BB1CF2">
            <w:pPr>
              <w:rPr>
                <w:sz w:val="26"/>
                <w:szCs w:val="26"/>
              </w:rPr>
            </w:pPr>
            <w:r w:rsidRPr="008223AB">
              <w:rPr>
                <w:sz w:val="26"/>
                <w:szCs w:val="26"/>
              </w:rPr>
              <w:t>Доходы от отчуждения бюджетными организациями имущества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4E597E76" w14:textId="77777777" w:rsidR="00065FBC" w:rsidRPr="008223AB" w:rsidRDefault="00065FBC" w:rsidP="00BB1CF2">
            <w:pPr>
              <w:jc w:val="right"/>
              <w:rPr>
                <w:sz w:val="26"/>
                <w:szCs w:val="26"/>
              </w:rPr>
            </w:pPr>
            <w:r w:rsidRPr="008223AB">
              <w:rPr>
                <w:sz w:val="26"/>
                <w:szCs w:val="26"/>
              </w:rPr>
              <w:t>14 015,00</w:t>
            </w:r>
          </w:p>
        </w:tc>
      </w:tr>
      <w:tr w:rsidR="00065FBC" w:rsidRPr="00F842D6" w14:paraId="2CB72D36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19459E90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Доходы от имущества, конфискованного и иным способом обращенного в доход государства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1EE0AF70" w14:textId="77777777" w:rsidR="00065FBC" w:rsidRPr="008223AB" w:rsidRDefault="00065FBC" w:rsidP="00BB1CF2">
            <w:pPr>
              <w:jc w:val="right"/>
              <w:rPr>
                <w:sz w:val="26"/>
                <w:szCs w:val="26"/>
              </w:rPr>
            </w:pPr>
            <w:r w:rsidRPr="008223AB">
              <w:rPr>
                <w:sz w:val="26"/>
                <w:szCs w:val="26"/>
              </w:rPr>
              <w:t>15 330,40</w:t>
            </w:r>
          </w:p>
        </w:tc>
      </w:tr>
      <w:tr w:rsidR="00065FBC" w:rsidRPr="00F842D6" w14:paraId="5BC0F8BA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0A4E3C13" w14:textId="77777777" w:rsidR="00065FBC" w:rsidRDefault="00065FBC" w:rsidP="00BB1C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Доходы от реализации (использования) иного конфискованного или иным способом обращенного в доход государства имущества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76635501" w14:textId="77777777" w:rsidR="00065FBC" w:rsidRPr="008223AB" w:rsidRDefault="00065FBC" w:rsidP="00BB1CF2">
            <w:pPr>
              <w:jc w:val="right"/>
              <w:rPr>
                <w:sz w:val="26"/>
                <w:szCs w:val="26"/>
              </w:rPr>
            </w:pPr>
            <w:r w:rsidRPr="008223AB">
              <w:rPr>
                <w:sz w:val="26"/>
                <w:szCs w:val="26"/>
              </w:rPr>
              <w:t>15 330,40</w:t>
            </w:r>
          </w:p>
        </w:tc>
      </w:tr>
      <w:tr w:rsidR="00065FBC" w:rsidRPr="00F842D6" w14:paraId="589F0B2D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1512F108" w14:textId="77777777" w:rsidR="00065FBC" w:rsidRPr="00F637E0" w:rsidRDefault="00065FBC" w:rsidP="00BB1CF2">
            <w:pPr>
              <w:rPr>
                <w:sz w:val="26"/>
                <w:szCs w:val="26"/>
              </w:rPr>
            </w:pPr>
            <w:r w:rsidRPr="00F637E0">
              <w:rPr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12B5843E" w14:textId="77777777" w:rsidR="00065FBC" w:rsidRPr="006F281C" w:rsidRDefault="00065FBC" w:rsidP="00BB1CF2">
            <w:pPr>
              <w:jc w:val="right"/>
              <w:rPr>
                <w:sz w:val="26"/>
                <w:szCs w:val="26"/>
              </w:rPr>
            </w:pPr>
            <w:r w:rsidRPr="006F281C">
              <w:rPr>
                <w:sz w:val="26"/>
                <w:szCs w:val="26"/>
              </w:rPr>
              <w:t>26 090,00</w:t>
            </w:r>
          </w:p>
        </w:tc>
      </w:tr>
      <w:tr w:rsidR="00065FBC" w:rsidRPr="00F842D6" w14:paraId="088139BC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687C9037" w14:textId="77777777" w:rsidR="00065FBC" w:rsidRPr="00F637E0" w:rsidRDefault="00065FBC" w:rsidP="00BB1CF2">
            <w:pPr>
              <w:rPr>
                <w:sz w:val="26"/>
                <w:szCs w:val="26"/>
              </w:rPr>
            </w:pPr>
            <w:r w:rsidRPr="00F637E0">
              <w:rPr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0DB58A24" w14:textId="77777777" w:rsidR="00065FBC" w:rsidRPr="006F281C" w:rsidRDefault="00065FBC" w:rsidP="00BB1CF2">
            <w:pPr>
              <w:jc w:val="right"/>
              <w:rPr>
                <w:sz w:val="26"/>
                <w:szCs w:val="26"/>
              </w:rPr>
            </w:pPr>
            <w:r w:rsidRPr="006F281C">
              <w:rPr>
                <w:sz w:val="26"/>
                <w:szCs w:val="26"/>
              </w:rPr>
              <w:t>26</w:t>
            </w:r>
            <w:r w:rsidRPr="006F281C">
              <w:rPr>
                <w:sz w:val="26"/>
                <w:szCs w:val="26"/>
                <w:lang w:val="en-US"/>
              </w:rPr>
              <w:t xml:space="preserve"> </w:t>
            </w:r>
            <w:r w:rsidRPr="006F281C">
              <w:rPr>
                <w:sz w:val="26"/>
                <w:szCs w:val="26"/>
              </w:rPr>
              <w:t>090,00</w:t>
            </w:r>
          </w:p>
        </w:tc>
      </w:tr>
      <w:tr w:rsidR="00065FBC" w:rsidRPr="00F842D6" w14:paraId="3D34DE25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60908CAE" w14:textId="77777777" w:rsidR="00065FBC" w:rsidRPr="00F637E0" w:rsidRDefault="00065FBC" w:rsidP="00BB1CF2">
            <w:pPr>
              <w:rPr>
                <w:sz w:val="26"/>
                <w:szCs w:val="26"/>
              </w:rPr>
            </w:pPr>
            <w:r w:rsidRPr="00F637E0">
              <w:rPr>
                <w:sz w:val="26"/>
                <w:szCs w:val="26"/>
              </w:rPr>
              <w:t>Иные неналоговые доходы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2471CF92" w14:textId="77777777" w:rsidR="00065FBC" w:rsidRPr="006F281C" w:rsidRDefault="00065FBC" w:rsidP="00BB1CF2">
            <w:pPr>
              <w:jc w:val="right"/>
              <w:rPr>
                <w:sz w:val="26"/>
                <w:szCs w:val="26"/>
              </w:rPr>
            </w:pPr>
            <w:r w:rsidRPr="006F281C">
              <w:rPr>
                <w:sz w:val="26"/>
                <w:szCs w:val="26"/>
              </w:rPr>
              <w:t>26 090,00</w:t>
            </w:r>
          </w:p>
        </w:tc>
      </w:tr>
      <w:tr w:rsidR="00065FBC" w:rsidRPr="00F842D6" w14:paraId="49E6DE6A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303AFD92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621E927E" w14:textId="77777777" w:rsidR="00065FBC" w:rsidRPr="008223AB" w:rsidRDefault="00065FBC" w:rsidP="00BB1CF2">
            <w:pPr>
              <w:jc w:val="right"/>
              <w:rPr>
                <w:sz w:val="26"/>
                <w:szCs w:val="26"/>
              </w:rPr>
            </w:pPr>
            <w:r w:rsidRPr="008223AB">
              <w:rPr>
                <w:sz w:val="26"/>
                <w:szCs w:val="26"/>
              </w:rPr>
              <w:t>220 072,00</w:t>
            </w:r>
          </w:p>
        </w:tc>
      </w:tr>
      <w:tr w:rsidR="00065FBC" w:rsidRPr="00F842D6" w14:paraId="1B544604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38EF5EE7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521887F4" w14:textId="77777777" w:rsidR="00065FBC" w:rsidRPr="008223AB" w:rsidRDefault="00065FBC" w:rsidP="00BB1CF2">
            <w:pPr>
              <w:jc w:val="right"/>
              <w:rPr>
                <w:sz w:val="26"/>
                <w:szCs w:val="26"/>
              </w:rPr>
            </w:pPr>
          </w:p>
          <w:p w14:paraId="122472C9" w14:textId="77777777" w:rsidR="00065FBC" w:rsidRPr="008223AB" w:rsidRDefault="00065FBC" w:rsidP="00BB1CF2">
            <w:pPr>
              <w:jc w:val="right"/>
              <w:rPr>
                <w:sz w:val="26"/>
                <w:szCs w:val="26"/>
              </w:rPr>
            </w:pPr>
            <w:r w:rsidRPr="008223AB">
              <w:rPr>
                <w:sz w:val="26"/>
                <w:szCs w:val="26"/>
              </w:rPr>
              <w:t>220 072,00</w:t>
            </w:r>
          </w:p>
        </w:tc>
      </w:tr>
      <w:tr w:rsidR="00065FBC" w:rsidRPr="00F842D6" w14:paraId="219E6BD6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0B0EB563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Текущие безвозмездные поступления от других бюджетов бюджетной системы Республики Беларусь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4E5157B4" w14:textId="77777777" w:rsidR="00065FBC" w:rsidRPr="008223AB" w:rsidRDefault="00065FBC" w:rsidP="00BB1CF2">
            <w:pPr>
              <w:jc w:val="right"/>
              <w:rPr>
                <w:sz w:val="26"/>
                <w:szCs w:val="26"/>
              </w:rPr>
            </w:pPr>
            <w:r w:rsidRPr="008223AB">
              <w:rPr>
                <w:sz w:val="26"/>
                <w:szCs w:val="26"/>
              </w:rPr>
              <w:t>220 072,00</w:t>
            </w:r>
          </w:p>
        </w:tc>
      </w:tr>
      <w:tr w:rsidR="00065FBC" w:rsidRPr="00F842D6" w14:paraId="797A7443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559BA33E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Дотации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4ED26BB2" w14:textId="77777777" w:rsidR="00065FBC" w:rsidRPr="008223AB" w:rsidRDefault="00065FBC" w:rsidP="00BB1CF2">
            <w:pPr>
              <w:jc w:val="right"/>
              <w:rPr>
                <w:sz w:val="26"/>
                <w:szCs w:val="26"/>
              </w:rPr>
            </w:pPr>
            <w:r w:rsidRPr="008223AB">
              <w:rPr>
                <w:sz w:val="26"/>
                <w:szCs w:val="26"/>
              </w:rPr>
              <w:t>204 172,00</w:t>
            </w:r>
          </w:p>
        </w:tc>
      </w:tr>
      <w:tr w:rsidR="00065FBC" w:rsidRPr="00F842D6" w14:paraId="13ED96F0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69CB1E0E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304CF8B2" w14:textId="77777777" w:rsidR="00065FBC" w:rsidRPr="008223AB" w:rsidRDefault="00065FBC" w:rsidP="00BB1CF2">
            <w:pPr>
              <w:jc w:val="right"/>
              <w:rPr>
                <w:sz w:val="26"/>
                <w:szCs w:val="26"/>
              </w:rPr>
            </w:pPr>
            <w:r w:rsidRPr="008223AB">
              <w:rPr>
                <w:sz w:val="26"/>
                <w:szCs w:val="26"/>
              </w:rPr>
              <w:t>15 900,00</w:t>
            </w:r>
          </w:p>
        </w:tc>
      </w:tr>
      <w:tr w:rsidR="00065FBC" w:rsidRPr="00F842D6" w14:paraId="40DD77A4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1CC43999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Иные межбюджетные трансферты из вышестоящего бюджета нижестоящему бюджету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2EE27634" w14:textId="77777777" w:rsidR="00065FBC" w:rsidRPr="008223AB" w:rsidRDefault="00065FBC" w:rsidP="00BB1CF2">
            <w:pPr>
              <w:jc w:val="right"/>
              <w:rPr>
                <w:sz w:val="26"/>
                <w:szCs w:val="26"/>
              </w:rPr>
            </w:pPr>
            <w:r w:rsidRPr="008223AB">
              <w:rPr>
                <w:sz w:val="26"/>
                <w:szCs w:val="26"/>
              </w:rPr>
              <w:t>15 900 ,00</w:t>
            </w:r>
          </w:p>
        </w:tc>
      </w:tr>
      <w:tr w:rsidR="00065FBC" w:rsidRPr="00F842D6" w14:paraId="44A5833E" w14:textId="77777777" w:rsidTr="00BB1CF2">
        <w:trPr>
          <w:trHeight w:val="159"/>
        </w:trPr>
        <w:tc>
          <w:tcPr>
            <w:tcW w:w="7797" w:type="dxa"/>
            <w:shd w:val="clear" w:color="auto" w:fill="auto"/>
            <w:vAlign w:val="bottom"/>
          </w:tcPr>
          <w:p w14:paraId="0B43A4C0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СЕГО</w:t>
            </w:r>
          </w:p>
        </w:tc>
        <w:tc>
          <w:tcPr>
            <w:tcW w:w="1724" w:type="dxa"/>
            <w:shd w:val="clear" w:color="auto" w:fill="auto"/>
            <w:vAlign w:val="bottom"/>
          </w:tcPr>
          <w:p w14:paraId="3D1408E1" w14:textId="77777777" w:rsidR="00065FBC" w:rsidRPr="008223AB" w:rsidRDefault="00065FBC" w:rsidP="00BB1CF2">
            <w:pPr>
              <w:jc w:val="right"/>
              <w:rPr>
                <w:sz w:val="26"/>
                <w:szCs w:val="26"/>
              </w:rPr>
            </w:pPr>
            <w:r w:rsidRPr="006F281C">
              <w:rPr>
                <w:sz w:val="26"/>
                <w:szCs w:val="26"/>
              </w:rPr>
              <w:t>613 641,40</w:t>
            </w:r>
          </w:p>
        </w:tc>
      </w:tr>
    </w:tbl>
    <w:p w14:paraId="1CA8C3C2" w14:textId="77777777" w:rsidR="00065FBC" w:rsidRPr="00F842D6" w:rsidRDefault="00065FBC" w:rsidP="00065FBC"/>
    <w:p w14:paraId="116AA1FA" w14:textId="77777777" w:rsidR="00065FBC" w:rsidRPr="00F842D6" w:rsidRDefault="00065FBC" w:rsidP="00065FBC"/>
    <w:p w14:paraId="42D4A5A6" w14:textId="77777777" w:rsidR="00065FBC" w:rsidRPr="00F842D6" w:rsidRDefault="00065FBC" w:rsidP="00065FBC"/>
    <w:p w14:paraId="72E3A320" w14:textId="77777777" w:rsidR="00065FBC" w:rsidRPr="00F842D6" w:rsidRDefault="00065FBC" w:rsidP="00065FBC"/>
    <w:p w14:paraId="21F5E9F4" w14:textId="77777777" w:rsidR="00065FBC" w:rsidRPr="00F842D6" w:rsidRDefault="00065FBC" w:rsidP="00065FBC"/>
    <w:p w14:paraId="721CFBB2" w14:textId="77777777" w:rsidR="00065FBC" w:rsidRPr="00F842D6" w:rsidRDefault="00065FBC" w:rsidP="00065FBC">
      <w:pPr>
        <w:sectPr w:rsidR="00065FBC" w:rsidRPr="00F842D6" w:rsidSect="007453A0">
          <w:pgSz w:w="11906" w:h="16838"/>
          <w:pgMar w:top="1134" w:right="567" w:bottom="1134" w:left="1701" w:header="709" w:footer="709" w:gutter="0"/>
          <w:cols w:space="708"/>
          <w:titlePg/>
          <w:docGrid w:linePitch="408"/>
        </w:sectPr>
      </w:pPr>
    </w:p>
    <w:tbl>
      <w:tblPr>
        <w:tblW w:w="9531" w:type="dxa"/>
        <w:tblInd w:w="108" w:type="dxa"/>
        <w:tblLook w:val="00A0" w:firstRow="1" w:lastRow="0" w:firstColumn="1" w:lastColumn="0" w:noHBand="0" w:noVBand="0"/>
      </w:tblPr>
      <w:tblGrid>
        <w:gridCol w:w="5812"/>
        <w:gridCol w:w="3719"/>
      </w:tblGrid>
      <w:tr w:rsidR="00065FBC" w:rsidRPr="00F842D6" w14:paraId="5AC3D1F6" w14:textId="77777777" w:rsidTr="00BB1CF2">
        <w:tc>
          <w:tcPr>
            <w:tcW w:w="5812" w:type="dxa"/>
          </w:tcPr>
          <w:p w14:paraId="5CF0D57F" w14:textId="77777777" w:rsidR="00065FBC" w:rsidRPr="006B0694" w:rsidRDefault="00065FBC" w:rsidP="00BB1CF2">
            <w:pPr>
              <w:rPr>
                <w:sz w:val="18"/>
                <w:szCs w:val="18"/>
              </w:rPr>
            </w:pPr>
            <w:bookmarkStart w:id="0" w:name="_Hlk60058804"/>
          </w:p>
        </w:tc>
        <w:tc>
          <w:tcPr>
            <w:tcW w:w="3719" w:type="dxa"/>
          </w:tcPr>
          <w:p w14:paraId="1E3B5077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>Приложение 2</w:t>
            </w:r>
          </w:p>
          <w:p w14:paraId="648AAB36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>к решению</w:t>
            </w:r>
          </w:p>
          <w:p w14:paraId="36D7297C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>Чижевичского сельского</w:t>
            </w:r>
          </w:p>
          <w:p w14:paraId="775F3EFA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>Совета депутатов</w:t>
            </w:r>
          </w:p>
          <w:p w14:paraId="1C000139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>31.12.2025 № 38</w:t>
            </w:r>
          </w:p>
          <w:p w14:paraId="473B99AF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 xml:space="preserve">(в редакции решения Чижевичского сельского Совета депутатов </w:t>
            </w:r>
          </w:p>
          <w:p w14:paraId="5483AE55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>30.09.2026 № 50)</w:t>
            </w:r>
          </w:p>
        </w:tc>
      </w:tr>
      <w:bookmarkEnd w:id="0"/>
    </w:tbl>
    <w:p w14:paraId="255AB777" w14:textId="77777777" w:rsidR="00065FBC" w:rsidRPr="00F842D6" w:rsidRDefault="00065FBC" w:rsidP="00065FBC">
      <w:pPr>
        <w:spacing w:line="360" w:lineRule="auto"/>
        <w:ind w:right="-28"/>
        <w:jc w:val="center"/>
        <w:rPr>
          <w:szCs w:val="30"/>
          <w:lang w:val="be-BY"/>
        </w:rPr>
      </w:pPr>
    </w:p>
    <w:p w14:paraId="243D15B1" w14:textId="77777777" w:rsidR="00065FBC" w:rsidRPr="00F842D6" w:rsidRDefault="00065FBC" w:rsidP="00065FBC">
      <w:pPr>
        <w:spacing w:line="280" w:lineRule="exact"/>
        <w:ind w:right="4394"/>
        <w:jc w:val="both"/>
        <w:rPr>
          <w:bCs/>
          <w:szCs w:val="30"/>
        </w:rPr>
      </w:pPr>
      <w:r w:rsidRPr="00F842D6">
        <w:rPr>
          <w:bCs/>
          <w:szCs w:val="30"/>
        </w:rPr>
        <w:t xml:space="preserve">РАСХОДЫ </w:t>
      </w:r>
    </w:p>
    <w:p w14:paraId="5675E963" w14:textId="77777777" w:rsidR="00065FBC" w:rsidRDefault="00065FBC" w:rsidP="00065FBC">
      <w:pPr>
        <w:spacing w:line="280" w:lineRule="exact"/>
        <w:ind w:right="4394"/>
        <w:jc w:val="both"/>
        <w:rPr>
          <w:bCs/>
          <w:szCs w:val="30"/>
        </w:rPr>
      </w:pPr>
      <w:r w:rsidRPr="00F842D6">
        <w:rPr>
          <w:bCs/>
          <w:szCs w:val="30"/>
        </w:rPr>
        <w:t>сельского бюджета по функциональной классификации расходов бюджета по разделам, подразделам и видам</w:t>
      </w:r>
    </w:p>
    <w:tbl>
      <w:tblPr>
        <w:tblW w:w="9781" w:type="dxa"/>
        <w:tblInd w:w="-142" w:type="dxa"/>
        <w:tblLook w:val="0000" w:firstRow="0" w:lastRow="0" w:firstColumn="0" w:lastColumn="0" w:noHBand="0" w:noVBand="0"/>
      </w:tblPr>
      <w:tblGrid>
        <w:gridCol w:w="7804"/>
        <w:gridCol w:w="1977"/>
      </w:tblGrid>
      <w:tr w:rsidR="00065FBC" w:rsidRPr="00F842D6" w14:paraId="428C1107" w14:textId="77777777" w:rsidTr="00BB1CF2">
        <w:trPr>
          <w:trHeight w:val="141"/>
        </w:trPr>
        <w:tc>
          <w:tcPr>
            <w:tcW w:w="7804" w:type="dxa"/>
            <w:shd w:val="clear" w:color="auto" w:fill="auto"/>
            <w:vAlign w:val="center"/>
          </w:tcPr>
          <w:p w14:paraId="04875CC0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77" w:type="dxa"/>
            <w:shd w:val="clear" w:color="auto" w:fill="auto"/>
            <w:vAlign w:val="center"/>
          </w:tcPr>
          <w:p w14:paraId="57FDE6CC" w14:textId="77777777" w:rsidR="00065FBC" w:rsidRPr="00F842D6" w:rsidRDefault="00065FBC" w:rsidP="00BB1CF2">
            <w:pPr>
              <w:jc w:val="right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(рублей)</w:t>
            </w:r>
          </w:p>
        </w:tc>
      </w:tr>
      <w:tr w:rsidR="00065FBC" w:rsidRPr="00F842D6" w14:paraId="5D4873CC" w14:textId="77777777" w:rsidTr="00BB1CF2">
        <w:trPr>
          <w:trHeight w:val="346"/>
        </w:trPr>
        <w:tc>
          <w:tcPr>
            <w:tcW w:w="7804" w:type="dxa"/>
            <w:shd w:val="clear" w:color="auto" w:fill="auto"/>
            <w:vAlign w:val="center"/>
          </w:tcPr>
          <w:p w14:paraId="1276091F" w14:textId="77777777" w:rsidR="00065FBC" w:rsidRPr="00F842D6" w:rsidRDefault="00065FBC" w:rsidP="00BB1CF2">
            <w:pPr>
              <w:rPr>
                <w:bCs/>
                <w:sz w:val="26"/>
                <w:szCs w:val="26"/>
              </w:rPr>
            </w:pPr>
            <w:r w:rsidRPr="00F842D6">
              <w:rPr>
                <w:bCs/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554899FD" w14:textId="77777777" w:rsidR="00065FBC" w:rsidRPr="00610977" w:rsidRDefault="00065FBC" w:rsidP="00BB1CF2">
            <w:pPr>
              <w:jc w:val="right"/>
              <w:rPr>
                <w:bCs/>
                <w:sz w:val="26"/>
                <w:szCs w:val="26"/>
              </w:rPr>
            </w:pPr>
            <w:r w:rsidRPr="00610977">
              <w:rPr>
                <w:sz w:val="26"/>
                <w:szCs w:val="26"/>
              </w:rPr>
              <w:t>425 541,40</w:t>
            </w:r>
          </w:p>
        </w:tc>
      </w:tr>
      <w:tr w:rsidR="00065FBC" w:rsidRPr="00F842D6" w14:paraId="7ACA108C" w14:textId="77777777" w:rsidTr="00BB1CF2">
        <w:trPr>
          <w:trHeight w:val="339"/>
        </w:trPr>
        <w:tc>
          <w:tcPr>
            <w:tcW w:w="7804" w:type="dxa"/>
            <w:shd w:val="clear" w:color="auto" w:fill="auto"/>
            <w:vAlign w:val="center"/>
          </w:tcPr>
          <w:p w14:paraId="3F8F40BC" w14:textId="77777777" w:rsidR="00065FBC" w:rsidRPr="00F842D6" w:rsidRDefault="00065FBC" w:rsidP="00BB1CF2">
            <w:pPr>
              <w:rPr>
                <w:bCs/>
                <w:sz w:val="26"/>
                <w:szCs w:val="26"/>
              </w:rPr>
            </w:pPr>
            <w:r w:rsidRPr="00F842D6">
              <w:rPr>
                <w:bCs/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75B34E26" w14:textId="77777777" w:rsidR="00065FBC" w:rsidRPr="00610977" w:rsidRDefault="00065FBC" w:rsidP="00BB1CF2">
            <w:pPr>
              <w:jc w:val="right"/>
              <w:rPr>
                <w:bCs/>
                <w:sz w:val="26"/>
                <w:szCs w:val="26"/>
              </w:rPr>
            </w:pPr>
            <w:r w:rsidRPr="00610977">
              <w:rPr>
                <w:bCs/>
                <w:sz w:val="26"/>
                <w:szCs w:val="26"/>
              </w:rPr>
              <w:t>271 01</w:t>
            </w:r>
            <w:r w:rsidRPr="00610977">
              <w:rPr>
                <w:bCs/>
                <w:sz w:val="26"/>
                <w:szCs w:val="26"/>
                <w:lang w:val="en-US"/>
              </w:rPr>
              <w:t>6</w:t>
            </w:r>
            <w:r w:rsidRPr="00610977">
              <w:rPr>
                <w:bCs/>
                <w:sz w:val="26"/>
                <w:szCs w:val="26"/>
              </w:rPr>
              <w:t>,50</w:t>
            </w:r>
          </w:p>
        </w:tc>
      </w:tr>
      <w:tr w:rsidR="00065FBC" w:rsidRPr="00F842D6" w14:paraId="2A4BF484" w14:textId="77777777" w:rsidTr="00BB1CF2">
        <w:trPr>
          <w:trHeight w:val="377"/>
        </w:trPr>
        <w:tc>
          <w:tcPr>
            <w:tcW w:w="7804" w:type="dxa"/>
            <w:shd w:val="clear" w:color="auto" w:fill="auto"/>
            <w:vAlign w:val="center"/>
          </w:tcPr>
          <w:p w14:paraId="34E9B7BB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053A57EE" w14:textId="77777777" w:rsidR="00065FBC" w:rsidRPr="00610977" w:rsidRDefault="00065FBC" w:rsidP="00BB1CF2">
            <w:pPr>
              <w:jc w:val="right"/>
              <w:rPr>
                <w:bCs/>
                <w:sz w:val="26"/>
                <w:szCs w:val="26"/>
              </w:rPr>
            </w:pPr>
            <w:r w:rsidRPr="00610977">
              <w:rPr>
                <w:bCs/>
                <w:sz w:val="26"/>
                <w:szCs w:val="26"/>
              </w:rPr>
              <w:t>271 01</w:t>
            </w:r>
            <w:r w:rsidRPr="00610977">
              <w:rPr>
                <w:bCs/>
                <w:sz w:val="26"/>
                <w:szCs w:val="26"/>
                <w:lang w:val="en-US"/>
              </w:rPr>
              <w:t>6</w:t>
            </w:r>
            <w:r w:rsidRPr="00610977">
              <w:rPr>
                <w:bCs/>
                <w:sz w:val="26"/>
                <w:szCs w:val="26"/>
              </w:rPr>
              <w:t>,50</w:t>
            </w:r>
          </w:p>
        </w:tc>
      </w:tr>
      <w:tr w:rsidR="00065FBC" w:rsidRPr="00F842D6" w14:paraId="2F5E1C53" w14:textId="77777777" w:rsidTr="00BB1CF2">
        <w:trPr>
          <w:trHeight w:val="377"/>
        </w:trPr>
        <w:tc>
          <w:tcPr>
            <w:tcW w:w="7804" w:type="dxa"/>
            <w:shd w:val="clear" w:color="auto" w:fill="auto"/>
            <w:vAlign w:val="center"/>
          </w:tcPr>
          <w:p w14:paraId="3EF0487D" w14:textId="77777777" w:rsidR="00065FBC" w:rsidRPr="00F842D6" w:rsidRDefault="00065FBC" w:rsidP="00BB1CF2">
            <w:pPr>
              <w:rPr>
                <w:bCs/>
                <w:sz w:val="26"/>
                <w:szCs w:val="26"/>
              </w:rPr>
            </w:pPr>
            <w:r w:rsidRPr="00F842D6">
              <w:rPr>
                <w:bCs/>
                <w:sz w:val="26"/>
                <w:szCs w:val="26"/>
              </w:rPr>
              <w:t>Резервные фонды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2319C9C4" w14:textId="77777777" w:rsidR="00065FBC" w:rsidRPr="00F637E0" w:rsidRDefault="00065FBC" w:rsidP="00BB1CF2">
            <w:pPr>
              <w:jc w:val="right"/>
              <w:rPr>
                <w:bCs/>
                <w:sz w:val="26"/>
                <w:szCs w:val="26"/>
              </w:rPr>
            </w:pPr>
            <w:r w:rsidRPr="00F637E0">
              <w:rPr>
                <w:bCs/>
                <w:sz w:val="26"/>
                <w:szCs w:val="26"/>
              </w:rPr>
              <w:t>2 481,00</w:t>
            </w:r>
          </w:p>
        </w:tc>
      </w:tr>
      <w:tr w:rsidR="00065FBC" w:rsidRPr="00F842D6" w14:paraId="3E690E92" w14:textId="77777777" w:rsidTr="00BB1CF2">
        <w:trPr>
          <w:trHeight w:val="377"/>
        </w:trPr>
        <w:tc>
          <w:tcPr>
            <w:tcW w:w="7804" w:type="dxa"/>
            <w:shd w:val="clear" w:color="auto" w:fill="auto"/>
            <w:vAlign w:val="center"/>
          </w:tcPr>
          <w:p w14:paraId="487177DD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44103FB6" w14:textId="77777777" w:rsidR="00065FBC" w:rsidRPr="00F637E0" w:rsidRDefault="00065FBC" w:rsidP="00BB1CF2">
            <w:pPr>
              <w:jc w:val="right"/>
              <w:rPr>
                <w:bCs/>
                <w:sz w:val="26"/>
                <w:szCs w:val="26"/>
              </w:rPr>
            </w:pPr>
            <w:r w:rsidRPr="00F637E0">
              <w:rPr>
                <w:bCs/>
                <w:sz w:val="26"/>
                <w:szCs w:val="26"/>
              </w:rPr>
              <w:t>2 481,00</w:t>
            </w:r>
          </w:p>
        </w:tc>
      </w:tr>
      <w:tr w:rsidR="00065FBC" w:rsidRPr="00F842D6" w14:paraId="03AD41D1" w14:textId="77777777" w:rsidTr="00BB1CF2">
        <w:trPr>
          <w:trHeight w:val="209"/>
        </w:trPr>
        <w:tc>
          <w:tcPr>
            <w:tcW w:w="7804" w:type="dxa"/>
            <w:shd w:val="clear" w:color="auto" w:fill="auto"/>
            <w:vAlign w:val="center"/>
          </w:tcPr>
          <w:p w14:paraId="5F60CEA1" w14:textId="77777777" w:rsidR="00065FBC" w:rsidRPr="00F842D6" w:rsidRDefault="00065FBC" w:rsidP="00BB1CF2">
            <w:pPr>
              <w:rPr>
                <w:bCs/>
                <w:sz w:val="26"/>
                <w:szCs w:val="26"/>
              </w:rPr>
            </w:pPr>
            <w:r w:rsidRPr="00F842D6">
              <w:rPr>
                <w:bCs/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1FE3DD4B" w14:textId="77777777" w:rsidR="00065FBC" w:rsidRPr="00FD171A" w:rsidRDefault="00065FBC" w:rsidP="00BB1CF2">
            <w:pPr>
              <w:jc w:val="right"/>
              <w:rPr>
                <w:bCs/>
                <w:sz w:val="26"/>
                <w:szCs w:val="26"/>
              </w:rPr>
            </w:pPr>
            <w:r w:rsidRPr="00FD171A">
              <w:rPr>
                <w:bCs/>
                <w:sz w:val="26"/>
                <w:szCs w:val="26"/>
              </w:rPr>
              <w:t>34 965,90</w:t>
            </w:r>
          </w:p>
        </w:tc>
      </w:tr>
      <w:tr w:rsidR="00065FBC" w:rsidRPr="00F842D6" w14:paraId="6154BA1C" w14:textId="77777777" w:rsidTr="00BB1CF2">
        <w:trPr>
          <w:trHeight w:val="209"/>
        </w:trPr>
        <w:tc>
          <w:tcPr>
            <w:tcW w:w="7804" w:type="dxa"/>
            <w:shd w:val="clear" w:color="auto" w:fill="auto"/>
            <w:vAlign w:val="center"/>
          </w:tcPr>
          <w:p w14:paraId="28C2B1EA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50302052" w14:textId="77777777" w:rsidR="00065FBC" w:rsidRPr="00FD171A" w:rsidRDefault="00065FBC" w:rsidP="00BB1CF2">
            <w:pPr>
              <w:jc w:val="right"/>
              <w:rPr>
                <w:bCs/>
                <w:sz w:val="26"/>
                <w:szCs w:val="26"/>
              </w:rPr>
            </w:pPr>
            <w:r w:rsidRPr="00FD171A">
              <w:rPr>
                <w:bCs/>
                <w:sz w:val="26"/>
                <w:szCs w:val="26"/>
              </w:rPr>
              <w:t>34 965,90</w:t>
            </w:r>
          </w:p>
        </w:tc>
      </w:tr>
      <w:tr w:rsidR="00065FBC" w:rsidRPr="00F842D6" w14:paraId="1C820BFF" w14:textId="77777777" w:rsidTr="00BB1CF2">
        <w:trPr>
          <w:trHeight w:val="209"/>
        </w:trPr>
        <w:tc>
          <w:tcPr>
            <w:tcW w:w="7804" w:type="dxa"/>
            <w:shd w:val="clear" w:color="auto" w:fill="auto"/>
            <w:vAlign w:val="center"/>
          </w:tcPr>
          <w:p w14:paraId="0A74B997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1977" w:type="dxa"/>
            <w:shd w:val="clear" w:color="auto" w:fill="auto"/>
          </w:tcPr>
          <w:p w14:paraId="3B007B2C" w14:textId="77777777" w:rsidR="00065FBC" w:rsidRPr="00FD171A" w:rsidRDefault="00065FBC" w:rsidP="00BB1CF2">
            <w:pPr>
              <w:jc w:val="right"/>
              <w:rPr>
                <w:bCs/>
                <w:sz w:val="26"/>
                <w:szCs w:val="26"/>
              </w:rPr>
            </w:pPr>
            <w:r w:rsidRPr="00FD171A">
              <w:rPr>
                <w:bCs/>
                <w:sz w:val="26"/>
                <w:szCs w:val="26"/>
              </w:rPr>
              <w:t>117 078,00</w:t>
            </w:r>
          </w:p>
        </w:tc>
      </w:tr>
      <w:tr w:rsidR="00065FBC" w:rsidRPr="00F842D6" w14:paraId="6B669F5A" w14:textId="77777777" w:rsidTr="00BB1CF2">
        <w:trPr>
          <w:trHeight w:val="209"/>
        </w:trPr>
        <w:tc>
          <w:tcPr>
            <w:tcW w:w="7804" w:type="dxa"/>
            <w:shd w:val="clear" w:color="auto" w:fill="auto"/>
            <w:vAlign w:val="center"/>
          </w:tcPr>
          <w:p w14:paraId="4412F447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Трансферты бюджетам других уровней</w:t>
            </w:r>
          </w:p>
        </w:tc>
        <w:tc>
          <w:tcPr>
            <w:tcW w:w="1977" w:type="dxa"/>
            <w:shd w:val="clear" w:color="auto" w:fill="auto"/>
          </w:tcPr>
          <w:p w14:paraId="26321BF0" w14:textId="77777777" w:rsidR="00065FBC" w:rsidRPr="00FD171A" w:rsidRDefault="00065FBC" w:rsidP="00BB1CF2">
            <w:pPr>
              <w:jc w:val="right"/>
              <w:rPr>
                <w:bCs/>
                <w:sz w:val="26"/>
                <w:szCs w:val="26"/>
              </w:rPr>
            </w:pPr>
            <w:r w:rsidRPr="00FD171A">
              <w:rPr>
                <w:bCs/>
                <w:sz w:val="26"/>
                <w:szCs w:val="26"/>
              </w:rPr>
              <w:t>117 078,00</w:t>
            </w:r>
          </w:p>
        </w:tc>
      </w:tr>
      <w:tr w:rsidR="00065FBC" w:rsidRPr="00F842D6" w14:paraId="384CE1C9" w14:textId="77777777" w:rsidTr="00BB1CF2">
        <w:trPr>
          <w:trHeight w:val="209"/>
        </w:trPr>
        <w:tc>
          <w:tcPr>
            <w:tcW w:w="7804" w:type="dxa"/>
            <w:shd w:val="clear" w:color="auto" w:fill="auto"/>
            <w:vAlign w:val="center"/>
          </w:tcPr>
          <w:p w14:paraId="5AFC1F61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1977" w:type="dxa"/>
            <w:shd w:val="clear" w:color="auto" w:fill="auto"/>
          </w:tcPr>
          <w:p w14:paraId="154CA46F" w14:textId="77777777" w:rsidR="00065FBC" w:rsidRPr="00F637E0" w:rsidRDefault="00065FBC" w:rsidP="00BB1CF2">
            <w:pPr>
              <w:jc w:val="right"/>
            </w:pPr>
            <w:r w:rsidRPr="00F637E0">
              <w:rPr>
                <w:bCs/>
                <w:sz w:val="26"/>
                <w:szCs w:val="26"/>
              </w:rPr>
              <w:t>26 100,00</w:t>
            </w:r>
          </w:p>
        </w:tc>
      </w:tr>
      <w:tr w:rsidR="00065FBC" w:rsidRPr="00F842D6" w14:paraId="75676F0E" w14:textId="77777777" w:rsidTr="00BB1CF2">
        <w:trPr>
          <w:trHeight w:val="209"/>
        </w:trPr>
        <w:tc>
          <w:tcPr>
            <w:tcW w:w="7804" w:type="dxa"/>
            <w:shd w:val="clear" w:color="auto" w:fill="auto"/>
            <w:vAlign w:val="center"/>
          </w:tcPr>
          <w:p w14:paraId="787E9CFB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Другая деятельность в области национальной экономики</w:t>
            </w:r>
          </w:p>
        </w:tc>
        <w:tc>
          <w:tcPr>
            <w:tcW w:w="1977" w:type="dxa"/>
            <w:shd w:val="clear" w:color="auto" w:fill="auto"/>
          </w:tcPr>
          <w:p w14:paraId="2C593588" w14:textId="77777777" w:rsidR="00065FBC" w:rsidRPr="00F637E0" w:rsidRDefault="00065FBC" w:rsidP="00BB1CF2">
            <w:pPr>
              <w:jc w:val="right"/>
            </w:pPr>
            <w:r w:rsidRPr="00F637E0">
              <w:rPr>
                <w:bCs/>
                <w:sz w:val="26"/>
                <w:szCs w:val="26"/>
              </w:rPr>
              <w:t>26 100,00</w:t>
            </w:r>
          </w:p>
        </w:tc>
      </w:tr>
      <w:tr w:rsidR="00065FBC" w:rsidRPr="00F842D6" w14:paraId="11BF7CE3" w14:textId="77777777" w:rsidTr="00BB1CF2">
        <w:trPr>
          <w:trHeight w:val="209"/>
        </w:trPr>
        <w:tc>
          <w:tcPr>
            <w:tcW w:w="7804" w:type="dxa"/>
            <w:shd w:val="clear" w:color="auto" w:fill="auto"/>
            <w:vAlign w:val="center"/>
          </w:tcPr>
          <w:p w14:paraId="1C1C6553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bCs/>
                <w:sz w:val="26"/>
                <w:szCs w:val="26"/>
              </w:rPr>
              <w:t>Имущественные отношения, картография и геодезия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0867D0BC" w14:textId="77777777" w:rsidR="00065FBC" w:rsidRPr="00F637E0" w:rsidRDefault="00065FBC" w:rsidP="00BB1CF2">
            <w:pPr>
              <w:jc w:val="right"/>
              <w:rPr>
                <w:bCs/>
                <w:sz w:val="26"/>
                <w:szCs w:val="26"/>
              </w:rPr>
            </w:pPr>
            <w:r w:rsidRPr="00F637E0">
              <w:rPr>
                <w:bCs/>
                <w:sz w:val="26"/>
                <w:szCs w:val="26"/>
              </w:rPr>
              <w:t>26 100,00</w:t>
            </w:r>
          </w:p>
        </w:tc>
      </w:tr>
      <w:tr w:rsidR="00065FBC" w:rsidRPr="00F842D6" w14:paraId="6799EDF3" w14:textId="77777777" w:rsidTr="00BB1CF2">
        <w:trPr>
          <w:trHeight w:val="609"/>
        </w:trPr>
        <w:tc>
          <w:tcPr>
            <w:tcW w:w="7804" w:type="dxa"/>
            <w:shd w:val="clear" w:color="auto" w:fill="auto"/>
            <w:vAlign w:val="center"/>
          </w:tcPr>
          <w:p w14:paraId="7A26D9F7" w14:textId="77777777" w:rsidR="00065FBC" w:rsidRPr="00F842D6" w:rsidRDefault="00065FBC" w:rsidP="00BB1CF2">
            <w:pPr>
              <w:rPr>
                <w:bCs/>
                <w:sz w:val="26"/>
                <w:szCs w:val="26"/>
              </w:rPr>
            </w:pPr>
            <w:r w:rsidRPr="00F842D6">
              <w:rPr>
                <w:bCs/>
                <w:sz w:val="26"/>
                <w:szCs w:val="26"/>
              </w:rPr>
              <w:t xml:space="preserve">ЖИЛИЩНО - КОММУНАЛЬНЫЕ УСЛУГИ И ЖИЛИЩНОЕ СТРОИТЕЛЬСТВО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3F84E033" w14:textId="77777777" w:rsidR="00065FBC" w:rsidRPr="00F637E0" w:rsidRDefault="00065FBC" w:rsidP="00BB1CF2">
            <w:pPr>
              <w:jc w:val="right"/>
              <w:rPr>
                <w:bCs/>
                <w:sz w:val="26"/>
                <w:szCs w:val="26"/>
              </w:rPr>
            </w:pPr>
            <w:r w:rsidRPr="00F637E0">
              <w:rPr>
                <w:bCs/>
                <w:sz w:val="26"/>
                <w:szCs w:val="26"/>
              </w:rPr>
              <w:t>162 000,00</w:t>
            </w:r>
          </w:p>
        </w:tc>
      </w:tr>
      <w:tr w:rsidR="00065FBC" w:rsidRPr="00F842D6" w14:paraId="6F632D9C" w14:textId="77777777" w:rsidTr="00BB1CF2">
        <w:trPr>
          <w:trHeight w:val="209"/>
        </w:trPr>
        <w:tc>
          <w:tcPr>
            <w:tcW w:w="7804" w:type="dxa"/>
            <w:shd w:val="clear" w:color="auto" w:fill="auto"/>
            <w:vAlign w:val="center"/>
          </w:tcPr>
          <w:p w14:paraId="174A72EC" w14:textId="77777777" w:rsidR="00065FBC" w:rsidRPr="00F842D6" w:rsidRDefault="00065FBC" w:rsidP="00BB1CF2">
            <w:pPr>
              <w:rPr>
                <w:bCs/>
                <w:sz w:val="26"/>
                <w:szCs w:val="26"/>
              </w:rPr>
            </w:pPr>
            <w:r w:rsidRPr="00F842D6">
              <w:rPr>
                <w:b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1977" w:type="dxa"/>
            <w:shd w:val="clear" w:color="auto" w:fill="auto"/>
            <w:vAlign w:val="bottom"/>
          </w:tcPr>
          <w:p w14:paraId="1E2793F0" w14:textId="77777777" w:rsidR="00065FBC" w:rsidRPr="00F637E0" w:rsidRDefault="00065FBC" w:rsidP="00BB1CF2">
            <w:pPr>
              <w:jc w:val="right"/>
              <w:rPr>
                <w:sz w:val="26"/>
                <w:szCs w:val="26"/>
              </w:rPr>
            </w:pPr>
            <w:r w:rsidRPr="00F637E0">
              <w:rPr>
                <w:sz w:val="26"/>
                <w:szCs w:val="26"/>
              </w:rPr>
              <w:t>162 000,00</w:t>
            </w:r>
          </w:p>
        </w:tc>
      </w:tr>
      <w:tr w:rsidR="00065FBC" w:rsidRPr="001F1454" w14:paraId="3E3B1F6C" w14:textId="77777777" w:rsidTr="00BB1CF2">
        <w:trPr>
          <w:trHeight w:val="209"/>
        </w:trPr>
        <w:tc>
          <w:tcPr>
            <w:tcW w:w="7804" w:type="dxa"/>
            <w:shd w:val="clear" w:color="auto" w:fill="auto"/>
            <w:vAlign w:val="center"/>
          </w:tcPr>
          <w:p w14:paraId="4AD9A831" w14:textId="77777777" w:rsidR="00065FBC" w:rsidRPr="00F842D6" w:rsidRDefault="00065FBC" w:rsidP="00BB1CF2">
            <w:pPr>
              <w:rPr>
                <w:bCs/>
                <w:sz w:val="26"/>
                <w:szCs w:val="26"/>
              </w:rPr>
            </w:pPr>
            <w:r w:rsidRPr="00F842D6">
              <w:rPr>
                <w:bCs/>
                <w:sz w:val="26"/>
                <w:szCs w:val="26"/>
              </w:rPr>
              <w:t xml:space="preserve">ВСЕГО </w:t>
            </w:r>
          </w:p>
        </w:tc>
        <w:tc>
          <w:tcPr>
            <w:tcW w:w="1977" w:type="dxa"/>
            <w:shd w:val="clear" w:color="auto" w:fill="auto"/>
            <w:vAlign w:val="center"/>
          </w:tcPr>
          <w:p w14:paraId="1B1636A5" w14:textId="77777777" w:rsidR="00065FBC" w:rsidRPr="00F637E0" w:rsidRDefault="00065FBC" w:rsidP="00BB1CF2">
            <w:pPr>
              <w:jc w:val="right"/>
              <w:rPr>
                <w:bCs/>
                <w:sz w:val="26"/>
                <w:szCs w:val="26"/>
              </w:rPr>
            </w:pPr>
            <w:r w:rsidRPr="00610977">
              <w:rPr>
                <w:bCs/>
                <w:sz w:val="26"/>
                <w:szCs w:val="26"/>
              </w:rPr>
              <w:t>613 641,40</w:t>
            </w:r>
          </w:p>
        </w:tc>
      </w:tr>
    </w:tbl>
    <w:p w14:paraId="7D315702" w14:textId="77777777" w:rsidR="00065FBC" w:rsidRPr="00F842D6" w:rsidRDefault="00065FBC" w:rsidP="00065FBC">
      <w:pPr>
        <w:spacing w:line="280" w:lineRule="exact"/>
        <w:ind w:right="4394"/>
        <w:jc w:val="both"/>
        <w:rPr>
          <w:szCs w:val="30"/>
        </w:rPr>
      </w:pPr>
    </w:p>
    <w:p w14:paraId="68E3F3B1" w14:textId="77777777" w:rsidR="00065FBC" w:rsidRPr="00F842D6" w:rsidRDefault="00065FBC" w:rsidP="00065FBC">
      <w:pPr>
        <w:spacing w:line="280" w:lineRule="exact"/>
        <w:ind w:left="5664"/>
        <w:jc w:val="center"/>
      </w:pPr>
    </w:p>
    <w:p w14:paraId="0C08B2D5" w14:textId="77777777" w:rsidR="00065FBC" w:rsidRPr="00F842D6" w:rsidRDefault="00065FBC" w:rsidP="00065FBC">
      <w:pPr>
        <w:spacing w:line="280" w:lineRule="exact"/>
        <w:ind w:left="5664"/>
        <w:sectPr w:rsidR="00065FBC" w:rsidRPr="00F842D6" w:rsidSect="00585F4F">
          <w:pgSz w:w="11906" w:h="16838"/>
          <w:pgMar w:top="1134" w:right="567" w:bottom="1134" w:left="1701" w:header="709" w:footer="709" w:gutter="0"/>
          <w:cols w:space="708"/>
          <w:titlePg/>
          <w:docGrid w:linePitch="408"/>
        </w:sectPr>
      </w:pPr>
    </w:p>
    <w:tbl>
      <w:tblPr>
        <w:tblW w:w="9781" w:type="dxa"/>
        <w:tblInd w:w="-34" w:type="dxa"/>
        <w:tblLook w:val="00A0" w:firstRow="1" w:lastRow="0" w:firstColumn="1" w:lastColumn="0" w:noHBand="0" w:noVBand="0"/>
      </w:tblPr>
      <w:tblGrid>
        <w:gridCol w:w="5954"/>
        <w:gridCol w:w="3827"/>
      </w:tblGrid>
      <w:tr w:rsidR="00065FBC" w:rsidRPr="00F842D6" w14:paraId="5F81418F" w14:textId="77777777" w:rsidTr="00BB1CF2">
        <w:tc>
          <w:tcPr>
            <w:tcW w:w="5954" w:type="dxa"/>
          </w:tcPr>
          <w:p w14:paraId="44C14D93" w14:textId="77777777" w:rsidR="00065FBC" w:rsidRPr="006B0694" w:rsidRDefault="00065FBC" w:rsidP="00BB1CF2">
            <w:pPr>
              <w:rPr>
                <w:sz w:val="18"/>
                <w:szCs w:val="18"/>
              </w:rPr>
            </w:pPr>
          </w:p>
        </w:tc>
        <w:tc>
          <w:tcPr>
            <w:tcW w:w="3827" w:type="dxa"/>
            <w:shd w:val="clear" w:color="auto" w:fill="auto"/>
          </w:tcPr>
          <w:p w14:paraId="46C9E315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>Приложение 3</w:t>
            </w:r>
          </w:p>
          <w:p w14:paraId="4A197EEF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>к решению</w:t>
            </w:r>
          </w:p>
          <w:p w14:paraId="4F277CA7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>Чижевичского сельского</w:t>
            </w:r>
          </w:p>
          <w:p w14:paraId="38E5E6BD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>Совета депутатов</w:t>
            </w:r>
          </w:p>
          <w:p w14:paraId="66D1B2DB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>31.12.2025№ 38</w:t>
            </w:r>
          </w:p>
          <w:p w14:paraId="15C75F5E" w14:textId="77777777" w:rsidR="00065FBC" w:rsidRPr="006B0694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 xml:space="preserve">(в редакции решения Чижевичского сельского Совета депутатов </w:t>
            </w:r>
          </w:p>
          <w:p w14:paraId="1CA24A87" w14:textId="77777777" w:rsidR="00065FBC" w:rsidRDefault="00065FBC" w:rsidP="00BB1CF2">
            <w:pPr>
              <w:spacing w:line="280" w:lineRule="exact"/>
              <w:rPr>
                <w:szCs w:val="30"/>
              </w:rPr>
            </w:pPr>
            <w:r w:rsidRPr="006B0694">
              <w:rPr>
                <w:szCs w:val="30"/>
              </w:rPr>
              <w:t>30.09.2026 № 50)</w:t>
            </w:r>
          </w:p>
          <w:p w14:paraId="1911EB6C" w14:textId="77777777" w:rsidR="00065FBC" w:rsidRPr="006B0694" w:rsidRDefault="00065FBC" w:rsidP="00BB1CF2">
            <w:pPr>
              <w:spacing w:line="360" w:lineRule="auto"/>
              <w:rPr>
                <w:szCs w:val="30"/>
              </w:rPr>
            </w:pPr>
          </w:p>
        </w:tc>
      </w:tr>
    </w:tbl>
    <w:p w14:paraId="7CBCF50B" w14:textId="77777777" w:rsidR="00065FBC" w:rsidRPr="00F842D6" w:rsidRDefault="00065FBC" w:rsidP="00065FBC">
      <w:pPr>
        <w:spacing w:line="280" w:lineRule="exact"/>
        <w:ind w:left="-142" w:right="3826"/>
        <w:jc w:val="both"/>
        <w:rPr>
          <w:szCs w:val="30"/>
        </w:rPr>
      </w:pPr>
      <w:r w:rsidRPr="00F842D6">
        <w:rPr>
          <w:szCs w:val="30"/>
        </w:rPr>
        <w:t xml:space="preserve">РАСПРЕДЕЛЕНИЕ </w:t>
      </w:r>
    </w:p>
    <w:p w14:paraId="7811AEFD" w14:textId="77777777" w:rsidR="00065FBC" w:rsidRDefault="00065FBC" w:rsidP="00065FBC">
      <w:pPr>
        <w:spacing w:line="280" w:lineRule="exact"/>
        <w:ind w:left="-142" w:right="3544"/>
        <w:jc w:val="both"/>
        <w:rPr>
          <w:szCs w:val="30"/>
        </w:rPr>
      </w:pPr>
      <w:r w:rsidRPr="00F842D6">
        <w:rPr>
          <w:szCs w:val="30"/>
        </w:rPr>
        <w:t xml:space="preserve">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</w:t>
      </w:r>
    </w:p>
    <w:p w14:paraId="597313D3" w14:textId="77777777" w:rsidR="00065FBC" w:rsidRPr="00F842D6" w:rsidRDefault="00065FBC" w:rsidP="00065FBC">
      <w:pPr>
        <w:spacing w:line="360" w:lineRule="auto"/>
        <w:ind w:left="-142" w:right="3544"/>
        <w:jc w:val="both"/>
        <w:rPr>
          <w:szCs w:val="30"/>
        </w:rPr>
      </w:pPr>
    </w:p>
    <w:tbl>
      <w:tblPr>
        <w:tblW w:w="5000" w:type="pct"/>
        <w:tblInd w:w="-34" w:type="dxa"/>
        <w:tblLayout w:type="fixed"/>
        <w:tblLook w:val="01E0" w:firstRow="1" w:lastRow="1" w:firstColumn="1" w:lastColumn="1" w:noHBand="0" w:noVBand="0"/>
      </w:tblPr>
      <w:tblGrid>
        <w:gridCol w:w="3605"/>
        <w:gridCol w:w="833"/>
        <w:gridCol w:w="973"/>
        <w:gridCol w:w="1390"/>
        <w:gridCol w:w="694"/>
        <w:gridCol w:w="2143"/>
      </w:tblGrid>
      <w:tr w:rsidR="00065FBC" w:rsidRPr="00F842D6" w14:paraId="229A855B" w14:textId="77777777" w:rsidTr="00BB1CF2">
        <w:tc>
          <w:tcPr>
            <w:tcW w:w="1870" w:type="pct"/>
            <w:shd w:val="clear" w:color="auto" w:fill="auto"/>
            <w:vAlign w:val="center"/>
          </w:tcPr>
          <w:p w14:paraId="2ECC5F7E" w14:textId="77777777" w:rsidR="00065FBC" w:rsidRPr="00F842D6" w:rsidRDefault="00065FBC" w:rsidP="00BB1CF2">
            <w:pPr>
              <w:pStyle w:val="table10"/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1783671" w14:textId="77777777" w:rsidR="00065FBC" w:rsidRPr="00F842D6" w:rsidRDefault="00065FBC" w:rsidP="00BB1CF2">
            <w:pPr>
              <w:pStyle w:val="table10"/>
              <w:ind w:right="-97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Глава</w:t>
            </w:r>
          </w:p>
        </w:tc>
        <w:tc>
          <w:tcPr>
            <w:tcW w:w="505" w:type="pct"/>
            <w:shd w:val="clear" w:color="auto" w:fill="auto"/>
            <w:vAlign w:val="center"/>
          </w:tcPr>
          <w:p w14:paraId="2BCD8CCE" w14:textId="77777777" w:rsidR="00065FBC" w:rsidRPr="00F842D6" w:rsidRDefault="00065FBC" w:rsidP="00BB1CF2">
            <w:pPr>
              <w:pStyle w:val="table10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Раздел</w:t>
            </w:r>
          </w:p>
        </w:tc>
        <w:tc>
          <w:tcPr>
            <w:tcW w:w="721" w:type="pct"/>
            <w:shd w:val="clear" w:color="auto" w:fill="auto"/>
            <w:vAlign w:val="center"/>
          </w:tcPr>
          <w:p w14:paraId="079F8924" w14:textId="77777777" w:rsidR="00065FBC" w:rsidRPr="00F842D6" w:rsidRDefault="00065FBC" w:rsidP="00BB1CF2">
            <w:pPr>
              <w:pStyle w:val="table10"/>
              <w:tabs>
                <w:tab w:val="left" w:pos="1324"/>
              </w:tabs>
              <w:ind w:right="-160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Подраздел</w:t>
            </w:r>
          </w:p>
        </w:tc>
        <w:tc>
          <w:tcPr>
            <w:tcW w:w="360" w:type="pct"/>
            <w:shd w:val="clear" w:color="auto" w:fill="auto"/>
            <w:vAlign w:val="center"/>
          </w:tcPr>
          <w:p w14:paraId="0E5CD670" w14:textId="77777777" w:rsidR="00065FBC" w:rsidRPr="00F842D6" w:rsidRDefault="00065FBC" w:rsidP="00BB1CF2">
            <w:pPr>
              <w:pStyle w:val="table10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Вид</w:t>
            </w:r>
          </w:p>
        </w:tc>
        <w:tc>
          <w:tcPr>
            <w:tcW w:w="1112" w:type="pct"/>
            <w:shd w:val="clear" w:color="auto" w:fill="auto"/>
            <w:vAlign w:val="center"/>
          </w:tcPr>
          <w:p w14:paraId="1A9B4E8C" w14:textId="77777777" w:rsidR="00065FBC" w:rsidRDefault="00065FBC" w:rsidP="00BB1CF2">
            <w:pPr>
              <w:pStyle w:val="table10"/>
              <w:ind w:right="-178"/>
              <w:jc w:val="center"/>
              <w:rPr>
                <w:sz w:val="26"/>
                <w:szCs w:val="26"/>
              </w:rPr>
            </w:pPr>
          </w:p>
          <w:p w14:paraId="53210BC1" w14:textId="77777777" w:rsidR="00065FBC" w:rsidRPr="00F842D6" w:rsidRDefault="00065FBC" w:rsidP="00BB1CF2">
            <w:pPr>
              <w:pStyle w:val="table10"/>
              <w:ind w:right="-178"/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 xml:space="preserve">Объем финансирования,   </w:t>
            </w:r>
          </w:p>
          <w:p w14:paraId="35CCBC1D" w14:textId="77777777" w:rsidR="00065FBC" w:rsidRDefault="00065FBC" w:rsidP="00BB1CF2">
            <w:pPr>
              <w:pStyle w:val="table10"/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рублей</w:t>
            </w:r>
          </w:p>
          <w:p w14:paraId="0A596594" w14:textId="77777777" w:rsidR="00065FBC" w:rsidRPr="00F842D6" w:rsidRDefault="00065FBC" w:rsidP="00BB1CF2">
            <w:pPr>
              <w:pStyle w:val="table10"/>
              <w:rPr>
                <w:sz w:val="26"/>
                <w:szCs w:val="26"/>
              </w:rPr>
            </w:pPr>
          </w:p>
        </w:tc>
      </w:tr>
      <w:tr w:rsidR="00065FBC" w:rsidRPr="00F842D6" w14:paraId="707D899B" w14:textId="77777777" w:rsidTr="00BB1CF2">
        <w:tc>
          <w:tcPr>
            <w:tcW w:w="1870" w:type="pct"/>
            <w:shd w:val="clear" w:color="auto" w:fill="auto"/>
          </w:tcPr>
          <w:p w14:paraId="1CFABC71" w14:textId="77777777" w:rsidR="00065FBC" w:rsidRPr="00F842D6" w:rsidRDefault="00065FBC" w:rsidP="00BB1CF2">
            <w:pPr>
              <w:pStyle w:val="table10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Сельский бюджет</w:t>
            </w:r>
          </w:p>
        </w:tc>
        <w:tc>
          <w:tcPr>
            <w:tcW w:w="432" w:type="pct"/>
            <w:shd w:val="clear" w:color="auto" w:fill="auto"/>
            <w:vAlign w:val="bottom"/>
          </w:tcPr>
          <w:p w14:paraId="5A1C005C" w14:textId="77777777" w:rsidR="00065FBC" w:rsidRPr="00F842D6" w:rsidRDefault="00065FBC" w:rsidP="00BB1CF2">
            <w:pPr>
              <w:pStyle w:val="table10"/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000</w:t>
            </w:r>
          </w:p>
        </w:tc>
        <w:tc>
          <w:tcPr>
            <w:tcW w:w="505" w:type="pct"/>
            <w:shd w:val="clear" w:color="auto" w:fill="auto"/>
            <w:vAlign w:val="bottom"/>
          </w:tcPr>
          <w:p w14:paraId="7F46A3EF" w14:textId="77777777" w:rsidR="00065FBC" w:rsidRPr="00F842D6" w:rsidRDefault="00065FBC" w:rsidP="00BB1CF2">
            <w:pPr>
              <w:pStyle w:val="table10"/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00</w:t>
            </w:r>
          </w:p>
        </w:tc>
        <w:tc>
          <w:tcPr>
            <w:tcW w:w="721" w:type="pct"/>
            <w:shd w:val="clear" w:color="auto" w:fill="auto"/>
            <w:vAlign w:val="bottom"/>
          </w:tcPr>
          <w:p w14:paraId="540BF1D9" w14:textId="77777777" w:rsidR="00065FBC" w:rsidRPr="00F842D6" w:rsidRDefault="00065FBC" w:rsidP="00BB1CF2">
            <w:pPr>
              <w:pStyle w:val="table10"/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00</w:t>
            </w:r>
          </w:p>
        </w:tc>
        <w:tc>
          <w:tcPr>
            <w:tcW w:w="360" w:type="pct"/>
            <w:shd w:val="clear" w:color="auto" w:fill="auto"/>
            <w:vAlign w:val="bottom"/>
          </w:tcPr>
          <w:p w14:paraId="6949EC91" w14:textId="77777777" w:rsidR="00065FBC" w:rsidRPr="00F842D6" w:rsidRDefault="00065FBC" w:rsidP="00BB1CF2">
            <w:pPr>
              <w:pStyle w:val="table10"/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  <w:vAlign w:val="bottom"/>
          </w:tcPr>
          <w:p w14:paraId="5405759A" w14:textId="77777777" w:rsidR="00065FBC" w:rsidRPr="00610977" w:rsidRDefault="00065FBC" w:rsidP="00BB1CF2">
            <w:pPr>
              <w:pStyle w:val="table10"/>
              <w:jc w:val="right"/>
              <w:rPr>
                <w:sz w:val="26"/>
                <w:szCs w:val="26"/>
              </w:rPr>
            </w:pPr>
            <w:r w:rsidRPr="00610977">
              <w:rPr>
                <w:bCs/>
                <w:sz w:val="26"/>
                <w:szCs w:val="26"/>
              </w:rPr>
              <w:t>613 641,40</w:t>
            </w:r>
          </w:p>
        </w:tc>
      </w:tr>
      <w:tr w:rsidR="00065FBC" w:rsidRPr="00F842D6" w14:paraId="772DDFA9" w14:textId="77777777" w:rsidTr="00BB1CF2">
        <w:tc>
          <w:tcPr>
            <w:tcW w:w="1870" w:type="pct"/>
            <w:shd w:val="clear" w:color="auto" w:fill="auto"/>
          </w:tcPr>
          <w:p w14:paraId="1B14F865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Чижевичский сельский исполнительный комитет</w:t>
            </w:r>
          </w:p>
        </w:tc>
        <w:tc>
          <w:tcPr>
            <w:tcW w:w="432" w:type="pct"/>
            <w:shd w:val="clear" w:color="auto" w:fill="auto"/>
          </w:tcPr>
          <w:p w14:paraId="0E8A028D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5F90961D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48DBCDE5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3376B198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00</w:t>
            </w:r>
          </w:p>
        </w:tc>
        <w:tc>
          <w:tcPr>
            <w:tcW w:w="721" w:type="pct"/>
            <w:shd w:val="clear" w:color="auto" w:fill="auto"/>
          </w:tcPr>
          <w:p w14:paraId="6B87E12B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56D61D5D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00</w:t>
            </w:r>
          </w:p>
        </w:tc>
        <w:tc>
          <w:tcPr>
            <w:tcW w:w="360" w:type="pct"/>
            <w:shd w:val="clear" w:color="auto" w:fill="auto"/>
          </w:tcPr>
          <w:p w14:paraId="6F31649B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54ED76C2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</w:tcPr>
          <w:p w14:paraId="34F1D269" w14:textId="77777777" w:rsidR="00065FBC" w:rsidRPr="00610977" w:rsidRDefault="00065FBC" w:rsidP="00BB1CF2">
            <w:pPr>
              <w:jc w:val="right"/>
              <w:rPr>
                <w:sz w:val="26"/>
                <w:szCs w:val="26"/>
              </w:rPr>
            </w:pPr>
          </w:p>
          <w:p w14:paraId="3C21C922" w14:textId="77777777" w:rsidR="00065FBC" w:rsidRPr="00610977" w:rsidRDefault="00065FBC" w:rsidP="00BB1CF2">
            <w:pPr>
              <w:jc w:val="right"/>
              <w:rPr>
                <w:sz w:val="26"/>
                <w:szCs w:val="26"/>
              </w:rPr>
            </w:pPr>
            <w:r w:rsidRPr="00610977">
              <w:rPr>
                <w:bCs/>
                <w:sz w:val="26"/>
                <w:szCs w:val="26"/>
              </w:rPr>
              <w:t>613 641,40</w:t>
            </w:r>
          </w:p>
        </w:tc>
      </w:tr>
      <w:tr w:rsidR="00065FBC" w:rsidRPr="00F842D6" w14:paraId="548DD6C4" w14:textId="77777777" w:rsidTr="00BB1CF2">
        <w:tc>
          <w:tcPr>
            <w:tcW w:w="1870" w:type="pct"/>
            <w:shd w:val="clear" w:color="auto" w:fill="auto"/>
          </w:tcPr>
          <w:p w14:paraId="35EA4D15" w14:textId="77777777" w:rsidR="00065FBC" w:rsidRPr="00F842D6" w:rsidRDefault="00065FBC" w:rsidP="00BB1CF2">
            <w:pPr>
              <w:ind w:right="-215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432" w:type="pct"/>
            <w:shd w:val="clear" w:color="auto" w:fill="auto"/>
          </w:tcPr>
          <w:p w14:paraId="789BEDAD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10F9F7E4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60A7AAFC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1B57787D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</w:t>
            </w:r>
          </w:p>
        </w:tc>
        <w:tc>
          <w:tcPr>
            <w:tcW w:w="721" w:type="pct"/>
            <w:shd w:val="clear" w:color="auto" w:fill="auto"/>
          </w:tcPr>
          <w:p w14:paraId="05B61F51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36DC19FA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00</w:t>
            </w:r>
          </w:p>
        </w:tc>
        <w:tc>
          <w:tcPr>
            <w:tcW w:w="360" w:type="pct"/>
            <w:shd w:val="clear" w:color="auto" w:fill="auto"/>
          </w:tcPr>
          <w:p w14:paraId="34DD6476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2C63D823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</w:tcPr>
          <w:p w14:paraId="0D678551" w14:textId="77777777" w:rsidR="00065FBC" w:rsidRPr="00610977" w:rsidRDefault="00065FBC" w:rsidP="00BB1CF2">
            <w:pPr>
              <w:jc w:val="right"/>
              <w:rPr>
                <w:sz w:val="26"/>
                <w:szCs w:val="26"/>
              </w:rPr>
            </w:pPr>
          </w:p>
          <w:p w14:paraId="57723CA8" w14:textId="77777777" w:rsidR="00065FBC" w:rsidRPr="00610977" w:rsidRDefault="00065FBC" w:rsidP="00BB1CF2">
            <w:pPr>
              <w:jc w:val="right"/>
              <w:rPr>
                <w:sz w:val="26"/>
                <w:szCs w:val="26"/>
              </w:rPr>
            </w:pPr>
            <w:r w:rsidRPr="00610977">
              <w:rPr>
                <w:sz w:val="26"/>
                <w:szCs w:val="26"/>
              </w:rPr>
              <w:t>425 541,40</w:t>
            </w:r>
          </w:p>
        </w:tc>
      </w:tr>
      <w:tr w:rsidR="00065FBC" w:rsidRPr="00F842D6" w14:paraId="743FA02C" w14:textId="77777777" w:rsidTr="00BB1CF2">
        <w:tc>
          <w:tcPr>
            <w:tcW w:w="1870" w:type="pct"/>
            <w:shd w:val="clear" w:color="auto" w:fill="auto"/>
          </w:tcPr>
          <w:p w14:paraId="6074FFF5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432" w:type="pct"/>
            <w:shd w:val="clear" w:color="auto" w:fill="auto"/>
          </w:tcPr>
          <w:p w14:paraId="038C4348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36FDDC80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4400EEF2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72DB8896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</w:t>
            </w:r>
          </w:p>
        </w:tc>
        <w:tc>
          <w:tcPr>
            <w:tcW w:w="721" w:type="pct"/>
            <w:shd w:val="clear" w:color="auto" w:fill="auto"/>
          </w:tcPr>
          <w:p w14:paraId="6B13D80D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73546AC6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</w:t>
            </w:r>
          </w:p>
        </w:tc>
        <w:tc>
          <w:tcPr>
            <w:tcW w:w="360" w:type="pct"/>
            <w:shd w:val="clear" w:color="auto" w:fill="auto"/>
          </w:tcPr>
          <w:p w14:paraId="0891181B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4156861F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</w:tcPr>
          <w:p w14:paraId="2F642396" w14:textId="77777777" w:rsidR="00065FBC" w:rsidRPr="00610977" w:rsidRDefault="00065FBC" w:rsidP="00BB1CF2">
            <w:pPr>
              <w:jc w:val="right"/>
              <w:rPr>
                <w:sz w:val="26"/>
                <w:szCs w:val="26"/>
              </w:rPr>
            </w:pPr>
          </w:p>
          <w:p w14:paraId="2FB6008B" w14:textId="77777777" w:rsidR="00065FBC" w:rsidRPr="00610977" w:rsidRDefault="00065FBC" w:rsidP="00BB1CF2">
            <w:pPr>
              <w:jc w:val="right"/>
              <w:rPr>
                <w:sz w:val="26"/>
                <w:szCs w:val="26"/>
              </w:rPr>
            </w:pPr>
            <w:r w:rsidRPr="00610977">
              <w:rPr>
                <w:bCs/>
                <w:sz w:val="26"/>
                <w:szCs w:val="26"/>
              </w:rPr>
              <w:t>271 016,50</w:t>
            </w:r>
          </w:p>
        </w:tc>
      </w:tr>
      <w:tr w:rsidR="00065FBC" w:rsidRPr="00F842D6" w14:paraId="37686CF7" w14:textId="77777777" w:rsidTr="00BB1CF2">
        <w:tc>
          <w:tcPr>
            <w:tcW w:w="1870" w:type="pct"/>
            <w:shd w:val="clear" w:color="auto" w:fill="auto"/>
          </w:tcPr>
          <w:p w14:paraId="47F0A35B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432" w:type="pct"/>
            <w:shd w:val="clear" w:color="auto" w:fill="auto"/>
          </w:tcPr>
          <w:p w14:paraId="75B7BF22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252C7CD4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36BDA60F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24986D82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</w:t>
            </w:r>
          </w:p>
        </w:tc>
        <w:tc>
          <w:tcPr>
            <w:tcW w:w="721" w:type="pct"/>
            <w:shd w:val="clear" w:color="auto" w:fill="auto"/>
          </w:tcPr>
          <w:p w14:paraId="06ADE8D3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58C99CE6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</w:t>
            </w:r>
          </w:p>
        </w:tc>
        <w:tc>
          <w:tcPr>
            <w:tcW w:w="360" w:type="pct"/>
            <w:shd w:val="clear" w:color="auto" w:fill="auto"/>
          </w:tcPr>
          <w:p w14:paraId="499510E0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76B53BBC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04</w:t>
            </w:r>
          </w:p>
        </w:tc>
        <w:tc>
          <w:tcPr>
            <w:tcW w:w="1112" w:type="pct"/>
            <w:shd w:val="clear" w:color="auto" w:fill="auto"/>
          </w:tcPr>
          <w:p w14:paraId="21C19DC0" w14:textId="77777777" w:rsidR="00065FBC" w:rsidRPr="00610977" w:rsidRDefault="00065FBC" w:rsidP="00BB1CF2">
            <w:pPr>
              <w:jc w:val="right"/>
              <w:rPr>
                <w:sz w:val="26"/>
                <w:szCs w:val="26"/>
              </w:rPr>
            </w:pPr>
          </w:p>
          <w:p w14:paraId="1BCD8B5F" w14:textId="77777777" w:rsidR="00065FBC" w:rsidRPr="00610977" w:rsidRDefault="00065FBC" w:rsidP="00BB1CF2">
            <w:pPr>
              <w:jc w:val="right"/>
              <w:rPr>
                <w:sz w:val="26"/>
                <w:szCs w:val="26"/>
              </w:rPr>
            </w:pPr>
            <w:r w:rsidRPr="00610977">
              <w:rPr>
                <w:bCs/>
                <w:sz w:val="26"/>
                <w:szCs w:val="26"/>
              </w:rPr>
              <w:t>271 016,50</w:t>
            </w:r>
          </w:p>
        </w:tc>
      </w:tr>
      <w:tr w:rsidR="00065FBC" w:rsidRPr="00F842D6" w14:paraId="389A1E3D" w14:textId="77777777" w:rsidTr="00BB1CF2">
        <w:tc>
          <w:tcPr>
            <w:tcW w:w="1870" w:type="pct"/>
            <w:shd w:val="clear" w:color="auto" w:fill="auto"/>
          </w:tcPr>
          <w:p w14:paraId="3C291513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Резервные фонды</w:t>
            </w:r>
          </w:p>
        </w:tc>
        <w:tc>
          <w:tcPr>
            <w:tcW w:w="432" w:type="pct"/>
            <w:shd w:val="clear" w:color="auto" w:fill="auto"/>
          </w:tcPr>
          <w:p w14:paraId="0F1A4F79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7F679910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</w:t>
            </w:r>
          </w:p>
        </w:tc>
        <w:tc>
          <w:tcPr>
            <w:tcW w:w="721" w:type="pct"/>
            <w:shd w:val="clear" w:color="auto" w:fill="auto"/>
          </w:tcPr>
          <w:p w14:paraId="4467FF49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09</w:t>
            </w:r>
          </w:p>
        </w:tc>
        <w:tc>
          <w:tcPr>
            <w:tcW w:w="360" w:type="pct"/>
            <w:shd w:val="clear" w:color="auto" w:fill="auto"/>
          </w:tcPr>
          <w:p w14:paraId="64B972C0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</w:tcPr>
          <w:p w14:paraId="39742AC8" w14:textId="77777777" w:rsidR="00065FBC" w:rsidRPr="00F637E0" w:rsidRDefault="00065FBC" w:rsidP="00BB1CF2">
            <w:pPr>
              <w:jc w:val="right"/>
              <w:rPr>
                <w:sz w:val="26"/>
                <w:szCs w:val="26"/>
              </w:rPr>
            </w:pPr>
            <w:r w:rsidRPr="00F637E0">
              <w:rPr>
                <w:sz w:val="26"/>
                <w:szCs w:val="26"/>
              </w:rPr>
              <w:t>2 481,00</w:t>
            </w:r>
          </w:p>
        </w:tc>
      </w:tr>
      <w:tr w:rsidR="00065FBC" w:rsidRPr="00F842D6" w14:paraId="6D1DC0E1" w14:textId="77777777" w:rsidTr="00BB1CF2">
        <w:tc>
          <w:tcPr>
            <w:tcW w:w="1870" w:type="pct"/>
            <w:shd w:val="clear" w:color="auto" w:fill="auto"/>
          </w:tcPr>
          <w:p w14:paraId="0B86CD00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432" w:type="pct"/>
            <w:shd w:val="clear" w:color="auto" w:fill="auto"/>
          </w:tcPr>
          <w:p w14:paraId="4D732D60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56A09470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696B8159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5C4E2C6A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3E0ACCBA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3F5CDCD4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</w:t>
            </w:r>
          </w:p>
        </w:tc>
        <w:tc>
          <w:tcPr>
            <w:tcW w:w="721" w:type="pct"/>
            <w:shd w:val="clear" w:color="auto" w:fill="auto"/>
          </w:tcPr>
          <w:p w14:paraId="68908203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0AD8947F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31C572BA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09</w:t>
            </w:r>
          </w:p>
        </w:tc>
        <w:tc>
          <w:tcPr>
            <w:tcW w:w="360" w:type="pct"/>
            <w:shd w:val="clear" w:color="auto" w:fill="auto"/>
          </w:tcPr>
          <w:p w14:paraId="7ECF11F3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68F082F2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6DDC7EDD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04</w:t>
            </w:r>
          </w:p>
        </w:tc>
        <w:tc>
          <w:tcPr>
            <w:tcW w:w="1112" w:type="pct"/>
            <w:shd w:val="clear" w:color="auto" w:fill="auto"/>
          </w:tcPr>
          <w:p w14:paraId="3EFBD547" w14:textId="77777777" w:rsidR="00065FBC" w:rsidRPr="00F637E0" w:rsidRDefault="00065FBC" w:rsidP="00BB1CF2">
            <w:pPr>
              <w:jc w:val="right"/>
              <w:rPr>
                <w:sz w:val="26"/>
                <w:szCs w:val="26"/>
              </w:rPr>
            </w:pPr>
          </w:p>
          <w:p w14:paraId="5E31DB55" w14:textId="77777777" w:rsidR="00065FBC" w:rsidRPr="00F637E0" w:rsidRDefault="00065FBC" w:rsidP="00BB1CF2">
            <w:pPr>
              <w:jc w:val="right"/>
              <w:rPr>
                <w:sz w:val="26"/>
                <w:szCs w:val="26"/>
              </w:rPr>
            </w:pPr>
          </w:p>
          <w:p w14:paraId="39B84437" w14:textId="77777777" w:rsidR="00065FBC" w:rsidRPr="00F637E0" w:rsidRDefault="00065FBC" w:rsidP="00BB1CF2">
            <w:pPr>
              <w:jc w:val="right"/>
              <w:rPr>
                <w:sz w:val="26"/>
                <w:szCs w:val="26"/>
              </w:rPr>
            </w:pPr>
            <w:r w:rsidRPr="00F637E0">
              <w:rPr>
                <w:sz w:val="26"/>
                <w:szCs w:val="26"/>
              </w:rPr>
              <w:t>2 481,00</w:t>
            </w:r>
          </w:p>
        </w:tc>
      </w:tr>
      <w:tr w:rsidR="00065FBC" w:rsidRPr="00F842D6" w14:paraId="5A071E35" w14:textId="77777777" w:rsidTr="00BB1CF2">
        <w:tc>
          <w:tcPr>
            <w:tcW w:w="1870" w:type="pct"/>
            <w:shd w:val="clear" w:color="auto" w:fill="auto"/>
          </w:tcPr>
          <w:p w14:paraId="297D5BD8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432" w:type="pct"/>
            <w:shd w:val="clear" w:color="auto" w:fill="auto"/>
          </w:tcPr>
          <w:p w14:paraId="49393AB8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338E8919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7E2E5F44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5409B614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</w:t>
            </w:r>
          </w:p>
        </w:tc>
        <w:tc>
          <w:tcPr>
            <w:tcW w:w="721" w:type="pct"/>
            <w:shd w:val="clear" w:color="auto" w:fill="auto"/>
          </w:tcPr>
          <w:p w14:paraId="139AF935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3B5714DC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10</w:t>
            </w:r>
          </w:p>
        </w:tc>
        <w:tc>
          <w:tcPr>
            <w:tcW w:w="360" w:type="pct"/>
            <w:shd w:val="clear" w:color="auto" w:fill="auto"/>
          </w:tcPr>
          <w:p w14:paraId="16C81504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14DAECCF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</w:tcPr>
          <w:p w14:paraId="2DBB7713" w14:textId="77777777" w:rsidR="00065FBC" w:rsidRPr="00FD171A" w:rsidRDefault="00065FBC" w:rsidP="00BB1CF2">
            <w:pPr>
              <w:tabs>
                <w:tab w:val="left" w:pos="2115"/>
              </w:tabs>
              <w:jc w:val="right"/>
              <w:rPr>
                <w:sz w:val="26"/>
                <w:szCs w:val="26"/>
              </w:rPr>
            </w:pPr>
          </w:p>
          <w:p w14:paraId="0BD3DE62" w14:textId="77777777" w:rsidR="00065FBC" w:rsidRPr="00FD171A" w:rsidRDefault="00065FBC" w:rsidP="00BB1CF2">
            <w:pPr>
              <w:tabs>
                <w:tab w:val="left" w:pos="2115"/>
              </w:tabs>
              <w:jc w:val="right"/>
              <w:rPr>
                <w:sz w:val="26"/>
                <w:szCs w:val="26"/>
              </w:rPr>
            </w:pPr>
            <w:r w:rsidRPr="00FD171A">
              <w:rPr>
                <w:bCs/>
                <w:sz w:val="26"/>
                <w:szCs w:val="26"/>
              </w:rPr>
              <w:t>34 965,90</w:t>
            </w:r>
          </w:p>
        </w:tc>
      </w:tr>
      <w:tr w:rsidR="00065FBC" w:rsidRPr="00F842D6" w14:paraId="79046A46" w14:textId="77777777" w:rsidTr="00BB1CF2">
        <w:tc>
          <w:tcPr>
            <w:tcW w:w="1870" w:type="pct"/>
            <w:shd w:val="clear" w:color="auto" w:fill="auto"/>
          </w:tcPr>
          <w:p w14:paraId="5E1EB177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432" w:type="pct"/>
            <w:shd w:val="clear" w:color="auto" w:fill="auto"/>
          </w:tcPr>
          <w:p w14:paraId="5A8B16BE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24F4622C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4E670215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60C7C023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</w:t>
            </w:r>
          </w:p>
        </w:tc>
        <w:tc>
          <w:tcPr>
            <w:tcW w:w="721" w:type="pct"/>
            <w:shd w:val="clear" w:color="auto" w:fill="auto"/>
          </w:tcPr>
          <w:p w14:paraId="6A22D6C1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5595945C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10</w:t>
            </w:r>
          </w:p>
        </w:tc>
        <w:tc>
          <w:tcPr>
            <w:tcW w:w="360" w:type="pct"/>
            <w:shd w:val="clear" w:color="auto" w:fill="auto"/>
          </w:tcPr>
          <w:p w14:paraId="66697CFD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77ECE181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03</w:t>
            </w:r>
          </w:p>
        </w:tc>
        <w:tc>
          <w:tcPr>
            <w:tcW w:w="1112" w:type="pct"/>
            <w:shd w:val="clear" w:color="auto" w:fill="auto"/>
          </w:tcPr>
          <w:p w14:paraId="55940BC5" w14:textId="77777777" w:rsidR="00065FBC" w:rsidRPr="00FD171A" w:rsidRDefault="00065FBC" w:rsidP="00BB1CF2">
            <w:pPr>
              <w:jc w:val="right"/>
              <w:rPr>
                <w:sz w:val="26"/>
                <w:szCs w:val="26"/>
              </w:rPr>
            </w:pPr>
          </w:p>
          <w:p w14:paraId="2B9472CA" w14:textId="77777777" w:rsidR="00065FBC" w:rsidRPr="00FD171A" w:rsidRDefault="00065FBC" w:rsidP="00BB1CF2">
            <w:pPr>
              <w:jc w:val="right"/>
              <w:rPr>
                <w:sz w:val="26"/>
                <w:szCs w:val="26"/>
              </w:rPr>
            </w:pPr>
            <w:r w:rsidRPr="00FD171A">
              <w:rPr>
                <w:bCs/>
                <w:sz w:val="26"/>
                <w:szCs w:val="26"/>
              </w:rPr>
              <w:t>34 965,90</w:t>
            </w:r>
          </w:p>
        </w:tc>
      </w:tr>
      <w:tr w:rsidR="00065FBC" w:rsidRPr="00F842D6" w14:paraId="1B444FC0" w14:textId="77777777" w:rsidTr="00BB1CF2">
        <w:tc>
          <w:tcPr>
            <w:tcW w:w="1870" w:type="pct"/>
            <w:shd w:val="clear" w:color="auto" w:fill="auto"/>
          </w:tcPr>
          <w:p w14:paraId="396DF6CB" w14:textId="77777777" w:rsidR="00065FBC" w:rsidRPr="006C3669" w:rsidRDefault="00065FBC" w:rsidP="00BB1CF2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432" w:type="pct"/>
            <w:shd w:val="clear" w:color="auto" w:fill="auto"/>
          </w:tcPr>
          <w:p w14:paraId="4AA18ADC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3258EDD8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721" w:type="pct"/>
            <w:shd w:val="clear" w:color="auto" w:fill="auto"/>
          </w:tcPr>
          <w:p w14:paraId="18A93BBB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360" w:type="pct"/>
            <w:shd w:val="clear" w:color="auto" w:fill="auto"/>
          </w:tcPr>
          <w:p w14:paraId="2F653A9E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</w:tcPr>
          <w:p w14:paraId="59869664" w14:textId="77777777" w:rsidR="00065FBC" w:rsidRPr="00FD171A" w:rsidRDefault="00065FBC" w:rsidP="00BB1CF2">
            <w:pPr>
              <w:jc w:val="right"/>
              <w:rPr>
                <w:sz w:val="26"/>
                <w:szCs w:val="26"/>
              </w:rPr>
            </w:pPr>
            <w:r w:rsidRPr="00FD171A">
              <w:rPr>
                <w:bCs/>
                <w:sz w:val="26"/>
                <w:szCs w:val="26"/>
              </w:rPr>
              <w:t>117 078,00</w:t>
            </w:r>
          </w:p>
        </w:tc>
      </w:tr>
      <w:tr w:rsidR="00065FBC" w:rsidRPr="00F842D6" w14:paraId="586A5F57" w14:textId="77777777" w:rsidTr="00BB1CF2">
        <w:tc>
          <w:tcPr>
            <w:tcW w:w="1870" w:type="pct"/>
            <w:shd w:val="clear" w:color="auto" w:fill="auto"/>
          </w:tcPr>
          <w:p w14:paraId="26B42EED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Трансферты бюджетам других уровней</w:t>
            </w:r>
          </w:p>
        </w:tc>
        <w:tc>
          <w:tcPr>
            <w:tcW w:w="432" w:type="pct"/>
            <w:shd w:val="clear" w:color="auto" w:fill="auto"/>
            <w:vAlign w:val="bottom"/>
          </w:tcPr>
          <w:p w14:paraId="6978FA16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  <w:vAlign w:val="bottom"/>
          </w:tcPr>
          <w:p w14:paraId="611EFC7A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721" w:type="pct"/>
            <w:shd w:val="clear" w:color="auto" w:fill="auto"/>
            <w:vAlign w:val="bottom"/>
          </w:tcPr>
          <w:p w14:paraId="7CC8B007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360" w:type="pct"/>
            <w:shd w:val="clear" w:color="auto" w:fill="auto"/>
            <w:vAlign w:val="bottom"/>
          </w:tcPr>
          <w:p w14:paraId="3A160955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112" w:type="pct"/>
            <w:shd w:val="clear" w:color="auto" w:fill="auto"/>
            <w:vAlign w:val="bottom"/>
          </w:tcPr>
          <w:p w14:paraId="7A70E767" w14:textId="77777777" w:rsidR="00065FBC" w:rsidRPr="00FD171A" w:rsidRDefault="00065FBC" w:rsidP="00BB1CF2">
            <w:pPr>
              <w:jc w:val="right"/>
              <w:rPr>
                <w:sz w:val="26"/>
                <w:szCs w:val="26"/>
              </w:rPr>
            </w:pPr>
            <w:r w:rsidRPr="00FD171A">
              <w:rPr>
                <w:bCs/>
                <w:sz w:val="26"/>
                <w:szCs w:val="26"/>
              </w:rPr>
              <w:t>117 078,00</w:t>
            </w:r>
          </w:p>
        </w:tc>
      </w:tr>
      <w:tr w:rsidR="00065FBC" w:rsidRPr="00F842D6" w14:paraId="0B653E56" w14:textId="77777777" w:rsidTr="00BB1CF2">
        <w:tc>
          <w:tcPr>
            <w:tcW w:w="1870" w:type="pct"/>
            <w:shd w:val="clear" w:color="auto" w:fill="auto"/>
          </w:tcPr>
          <w:p w14:paraId="03D86F71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НАЦИОНАЛЬНАЯ ЭКОНОМИКА</w:t>
            </w:r>
          </w:p>
        </w:tc>
        <w:tc>
          <w:tcPr>
            <w:tcW w:w="432" w:type="pct"/>
            <w:shd w:val="clear" w:color="auto" w:fill="auto"/>
          </w:tcPr>
          <w:p w14:paraId="2137E592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786EC942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4D2BE428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27DCC40D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04</w:t>
            </w:r>
          </w:p>
        </w:tc>
        <w:tc>
          <w:tcPr>
            <w:tcW w:w="721" w:type="pct"/>
            <w:shd w:val="clear" w:color="auto" w:fill="auto"/>
          </w:tcPr>
          <w:p w14:paraId="5B59E151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2225BBEA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00</w:t>
            </w:r>
          </w:p>
        </w:tc>
        <w:tc>
          <w:tcPr>
            <w:tcW w:w="360" w:type="pct"/>
            <w:shd w:val="clear" w:color="auto" w:fill="auto"/>
          </w:tcPr>
          <w:p w14:paraId="1CA6D188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46C119DC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  <w:vAlign w:val="bottom"/>
          </w:tcPr>
          <w:p w14:paraId="7909E363" w14:textId="77777777" w:rsidR="00065FBC" w:rsidRPr="00F637E0" w:rsidRDefault="00065FBC" w:rsidP="00BB1CF2">
            <w:pPr>
              <w:jc w:val="right"/>
            </w:pPr>
            <w:r w:rsidRPr="00F637E0">
              <w:rPr>
                <w:bCs/>
                <w:sz w:val="26"/>
                <w:szCs w:val="26"/>
              </w:rPr>
              <w:t>26 100,00</w:t>
            </w:r>
          </w:p>
        </w:tc>
      </w:tr>
      <w:tr w:rsidR="00065FBC" w:rsidRPr="00F842D6" w14:paraId="4F4E4389" w14:textId="77777777" w:rsidTr="00BB1CF2">
        <w:tc>
          <w:tcPr>
            <w:tcW w:w="1870" w:type="pct"/>
            <w:shd w:val="clear" w:color="auto" w:fill="auto"/>
          </w:tcPr>
          <w:p w14:paraId="461515F9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Другая деятельность в области национальной экономики</w:t>
            </w:r>
          </w:p>
        </w:tc>
        <w:tc>
          <w:tcPr>
            <w:tcW w:w="432" w:type="pct"/>
            <w:shd w:val="clear" w:color="auto" w:fill="auto"/>
          </w:tcPr>
          <w:p w14:paraId="31F8DC28" w14:textId="77777777" w:rsidR="00065FBC" w:rsidRDefault="00065FBC" w:rsidP="00BB1CF2">
            <w:pPr>
              <w:rPr>
                <w:sz w:val="26"/>
                <w:szCs w:val="26"/>
              </w:rPr>
            </w:pPr>
          </w:p>
          <w:p w14:paraId="4568D696" w14:textId="77777777" w:rsidR="00065FBC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3322B72F" w14:textId="5B3CC545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55DA58F2" w14:textId="77777777" w:rsidR="00065FBC" w:rsidRDefault="00065FBC" w:rsidP="00BB1CF2">
            <w:pPr>
              <w:rPr>
                <w:sz w:val="26"/>
                <w:szCs w:val="26"/>
              </w:rPr>
            </w:pPr>
          </w:p>
          <w:p w14:paraId="443F3DDA" w14:textId="77777777" w:rsidR="00065FBC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349311B5" w14:textId="61FD0F42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04</w:t>
            </w:r>
          </w:p>
        </w:tc>
        <w:tc>
          <w:tcPr>
            <w:tcW w:w="721" w:type="pct"/>
            <w:shd w:val="clear" w:color="auto" w:fill="auto"/>
          </w:tcPr>
          <w:p w14:paraId="091B25C6" w14:textId="77777777" w:rsidR="00065FBC" w:rsidRPr="00F842D6" w:rsidRDefault="00065FBC" w:rsidP="00BB1CF2">
            <w:pPr>
              <w:rPr>
                <w:sz w:val="26"/>
                <w:szCs w:val="26"/>
              </w:rPr>
            </w:pPr>
          </w:p>
          <w:p w14:paraId="074726F3" w14:textId="77777777" w:rsidR="00065FBC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7184C84F" w14:textId="4934BD18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10</w:t>
            </w:r>
          </w:p>
        </w:tc>
        <w:tc>
          <w:tcPr>
            <w:tcW w:w="360" w:type="pct"/>
            <w:shd w:val="clear" w:color="auto" w:fill="auto"/>
          </w:tcPr>
          <w:p w14:paraId="0E05856C" w14:textId="77777777" w:rsidR="00065FBC" w:rsidRPr="00F842D6" w:rsidRDefault="00065FBC" w:rsidP="00BB1CF2">
            <w:pPr>
              <w:rPr>
                <w:sz w:val="26"/>
                <w:szCs w:val="26"/>
              </w:rPr>
            </w:pPr>
          </w:p>
          <w:p w14:paraId="6081A288" w14:textId="77777777" w:rsidR="00065FBC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04DC4A7E" w14:textId="4FADFAF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  <w:vAlign w:val="bottom"/>
          </w:tcPr>
          <w:p w14:paraId="1222777A" w14:textId="77777777" w:rsidR="00065FBC" w:rsidRPr="00F637E0" w:rsidRDefault="00065FBC" w:rsidP="00BB1CF2">
            <w:pPr>
              <w:jc w:val="right"/>
            </w:pPr>
            <w:r w:rsidRPr="00F637E0">
              <w:rPr>
                <w:bCs/>
                <w:sz w:val="26"/>
                <w:szCs w:val="26"/>
              </w:rPr>
              <w:t>26 100,00</w:t>
            </w:r>
          </w:p>
        </w:tc>
      </w:tr>
      <w:tr w:rsidR="00065FBC" w:rsidRPr="00F842D6" w14:paraId="71CD6681" w14:textId="77777777" w:rsidTr="00BB1CF2">
        <w:tc>
          <w:tcPr>
            <w:tcW w:w="1870" w:type="pct"/>
            <w:shd w:val="clear" w:color="auto" w:fill="auto"/>
          </w:tcPr>
          <w:p w14:paraId="0881ABCD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lastRenderedPageBreak/>
              <w:t>Имущественные отношения, картография и геодезия</w:t>
            </w:r>
          </w:p>
        </w:tc>
        <w:tc>
          <w:tcPr>
            <w:tcW w:w="432" w:type="pct"/>
            <w:shd w:val="clear" w:color="auto" w:fill="auto"/>
          </w:tcPr>
          <w:p w14:paraId="71A88075" w14:textId="77777777" w:rsidR="00065FBC" w:rsidRPr="00F842D6" w:rsidRDefault="00065FBC" w:rsidP="00BB1CF2">
            <w:pPr>
              <w:rPr>
                <w:sz w:val="26"/>
                <w:szCs w:val="26"/>
              </w:rPr>
            </w:pPr>
          </w:p>
          <w:p w14:paraId="6854F00D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1D8A2420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5798ADB3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04</w:t>
            </w:r>
          </w:p>
        </w:tc>
        <w:tc>
          <w:tcPr>
            <w:tcW w:w="721" w:type="pct"/>
            <w:shd w:val="clear" w:color="auto" w:fill="auto"/>
          </w:tcPr>
          <w:p w14:paraId="174C9036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6F451579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10</w:t>
            </w:r>
          </w:p>
        </w:tc>
        <w:tc>
          <w:tcPr>
            <w:tcW w:w="360" w:type="pct"/>
            <w:shd w:val="clear" w:color="auto" w:fill="auto"/>
          </w:tcPr>
          <w:p w14:paraId="4855A317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185E84FF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02</w:t>
            </w:r>
          </w:p>
        </w:tc>
        <w:tc>
          <w:tcPr>
            <w:tcW w:w="1112" w:type="pct"/>
            <w:shd w:val="clear" w:color="auto" w:fill="auto"/>
            <w:vAlign w:val="bottom"/>
          </w:tcPr>
          <w:p w14:paraId="7D20E3BB" w14:textId="77777777" w:rsidR="00065FBC" w:rsidRPr="00F637E0" w:rsidRDefault="00065FBC" w:rsidP="00BB1CF2">
            <w:pPr>
              <w:jc w:val="right"/>
            </w:pPr>
            <w:r w:rsidRPr="00F637E0">
              <w:rPr>
                <w:bCs/>
                <w:sz w:val="26"/>
                <w:szCs w:val="26"/>
              </w:rPr>
              <w:t>26 100,00</w:t>
            </w:r>
          </w:p>
        </w:tc>
      </w:tr>
      <w:tr w:rsidR="00065FBC" w:rsidRPr="00F842D6" w14:paraId="0F255798" w14:textId="77777777" w:rsidTr="00BB1CF2">
        <w:tc>
          <w:tcPr>
            <w:tcW w:w="1870" w:type="pct"/>
            <w:shd w:val="clear" w:color="auto" w:fill="auto"/>
          </w:tcPr>
          <w:p w14:paraId="6FE26084" w14:textId="77777777" w:rsidR="00065FBC" w:rsidRPr="00F842D6" w:rsidRDefault="00065FBC" w:rsidP="00BB1CF2">
            <w:pPr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ЖИЛИЩНО-КОММУНАЛЬНЫЕ УСЛУГИ И ЖИЛИЩНОЕ СТРОИТЕЛЬСТВО</w:t>
            </w:r>
          </w:p>
        </w:tc>
        <w:tc>
          <w:tcPr>
            <w:tcW w:w="432" w:type="pct"/>
            <w:shd w:val="clear" w:color="auto" w:fill="auto"/>
          </w:tcPr>
          <w:p w14:paraId="5A9D9951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6B0FB1E2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542815CC" w14:textId="77777777" w:rsidR="00065FBC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20D92620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45986C7F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038719EF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70FA9879" w14:textId="77777777" w:rsidR="00065FBC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58B85211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06</w:t>
            </w:r>
          </w:p>
        </w:tc>
        <w:tc>
          <w:tcPr>
            <w:tcW w:w="721" w:type="pct"/>
            <w:shd w:val="clear" w:color="auto" w:fill="auto"/>
          </w:tcPr>
          <w:p w14:paraId="3231369C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2508CFBF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5E169A64" w14:textId="77777777" w:rsidR="00065FBC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242DDD86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00</w:t>
            </w:r>
          </w:p>
        </w:tc>
        <w:tc>
          <w:tcPr>
            <w:tcW w:w="360" w:type="pct"/>
            <w:shd w:val="clear" w:color="auto" w:fill="auto"/>
          </w:tcPr>
          <w:p w14:paraId="0E982670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7E075879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7ADA063A" w14:textId="77777777" w:rsidR="00065FBC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192DCB0B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</w:tcPr>
          <w:p w14:paraId="0CD33519" w14:textId="77777777" w:rsidR="00065FBC" w:rsidRPr="00F842D6" w:rsidRDefault="00065FBC" w:rsidP="00BB1CF2">
            <w:pPr>
              <w:jc w:val="right"/>
              <w:rPr>
                <w:sz w:val="26"/>
                <w:szCs w:val="26"/>
              </w:rPr>
            </w:pPr>
          </w:p>
          <w:p w14:paraId="1DA8BA3B" w14:textId="77777777" w:rsidR="00065FBC" w:rsidRPr="00F842D6" w:rsidRDefault="00065FBC" w:rsidP="00BB1CF2">
            <w:pPr>
              <w:jc w:val="right"/>
              <w:rPr>
                <w:sz w:val="26"/>
                <w:szCs w:val="26"/>
              </w:rPr>
            </w:pPr>
          </w:p>
          <w:p w14:paraId="6CFD1B1C" w14:textId="77777777" w:rsidR="00065FBC" w:rsidRDefault="00065FBC" w:rsidP="00BB1CF2">
            <w:pPr>
              <w:jc w:val="right"/>
              <w:rPr>
                <w:sz w:val="26"/>
                <w:szCs w:val="26"/>
              </w:rPr>
            </w:pPr>
          </w:p>
          <w:p w14:paraId="4505EB6C" w14:textId="77777777" w:rsidR="00065FBC" w:rsidRPr="00F842D6" w:rsidRDefault="00065FBC" w:rsidP="00BB1CF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162 000</w:t>
            </w:r>
            <w:r w:rsidRPr="00F842D6">
              <w:rPr>
                <w:sz w:val="26"/>
                <w:szCs w:val="26"/>
              </w:rPr>
              <w:t>,00</w:t>
            </w:r>
          </w:p>
        </w:tc>
      </w:tr>
      <w:tr w:rsidR="00065FBC" w:rsidRPr="00F842D6" w14:paraId="275186D8" w14:textId="77777777" w:rsidTr="00BB1CF2">
        <w:tc>
          <w:tcPr>
            <w:tcW w:w="1870" w:type="pct"/>
            <w:shd w:val="clear" w:color="auto" w:fill="auto"/>
          </w:tcPr>
          <w:p w14:paraId="269E0F07" w14:textId="77777777" w:rsidR="00065FBC" w:rsidRPr="00F842D6" w:rsidRDefault="00065FBC" w:rsidP="00BB1CF2">
            <w:pPr>
              <w:ind w:right="-104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 xml:space="preserve">Благоустройство населенных пунктов </w:t>
            </w:r>
          </w:p>
        </w:tc>
        <w:tc>
          <w:tcPr>
            <w:tcW w:w="432" w:type="pct"/>
            <w:shd w:val="clear" w:color="auto" w:fill="auto"/>
          </w:tcPr>
          <w:p w14:paraId="18B34AD9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314B2F5D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010</w:t>
            </w:r>
          </w:p>
        </w:tc>
        <w:tc>
          <w:tcPr>
            <w:tcW w:w="505" w:type="pct"/>
            <w:shd w:val="clear" w:color="auto" w:fill="auto"/>
          </w:tcPr>
          <w:p w14:paraId="2C64D608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3373C32E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06</w:t>
            </w:r>
          </w:p>
        </w:tc>
        <w:tc>
          <w:tcPr>
            <w:tcW w:w="721" w:type="pct"/>
            <w:shd w:val="clear" w:color="auto" w:fill="auto"/>
          </w:tcPr>
          <w:p w14:paraId="7B13801E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3626F8E2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03</w:t>
            </w:r>
          </w:p>
        </w:tc>
        <w:tc>
          <w:tcPr>
            <w:tcW w:w="360" w:type="pct"/>
            <w:shd w:val="clear" w:color="auto" w:fill="auto"/>
          </w:tcPr>
          <w:p w14:paraId="1026C4DB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</w:p>
          <w:p w14:paraId="3A5AB55D" w14:textId="77777777" w:rsidR="00065FBC" w:rsidRPr="00F842D6" w:rsidRDefault="00065FBC" w:rsidP="00BB1CF2">
            <w:pPr>
              <w:jc w:val="center"/>
              <w:rPr>
                <w:sz w:val="26"/>
                <w:szCs w:val="26"/>
              </w:rPr>
            </w:pPr>
            <w:r w:rsidRPr="00F842D6">
              <w:rPr>
                <w:sz w:val="26"/>
                <w:szCs w:val="26"/>
              </w:rPr>
              <w:t>00</w:t>
            </w:r>
          </w:p>
        </w:tc>
        <w:tc>
          <w:tcPr>
            <w:tcW w:w="1112" w:type="pct"/>
            <w:shd w:val="clear" w:color="auto" w:fill="auto"/>
          </w:tcPr>
          <w:p w14:paraId="44EC8647" w14:textId="77777777" w:rsidR="00065FBC" w:rsidRPr="00F842D6" w:rsidRDefault="00065FBC" w:rsidP="00BB1CF2">
            <w:pPr>
              <w:jc w:val="right"/>
              <w:rPr>
                <w:sz w:val="26"/>
                <w:szCs w:val="26"/>
              </w:rPr>
            </w:pPr>
          </w:p>
          <w:p w14:paraId="40E8354C" w14:textId="77777777" w:rsidR="00065FBC" w:rsidRPr="00F842D6" w:rsidRDefault="00065FBC" w:rsidP="00BB1CF2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162 000</w:t>
            </w:r>
            <w:r w:rsidRPr="00F842D6">
              <w:rPr>
                <w:sz w:val="26"/>
                <w:szCs w:val="26"/>
              </w:rPr>
              <w:t>,00</w:t>
            </w:r>
          </w:p>
        </w:tc>
      </w:tr>
    </w:tbl>
    <w:p w14:paraId="7DAEC4F6" w14:textId="77777777" w:rsidR="00065FBC" w:rsidRPr="00F842D6" w:rsidRDefault="00065FBC" w:rsidP="00065FBC">
      <w:pPr>
        <w:spacing w:line="280" w:lineRule="exact"/>
        <w:jc w:val="both"/>
        <w:rPr>
          <w:szCs w:val="30"/>
        </w:rPr>
      </w:pPr>
    </w:p>
    <w:p w14:paraId="62B74DA8" w14:textId="77777777" w:rsidR="00F842D6" w:rsidRPr="00F842D6" w:rsidRDefault="00F842D6" w:rsidP="00065FBC">
      <w:pPr>
        <w:spacing w:line="280" w:lineRule="exact"/>
        <w:ind w:right="4678"/>
        <w:jc w:val="both"/>
        <w:rPr>
          <w:szCs w:val="30"/>
        </w:rPr>
      </w:pPr>
    </w:p>
    <w:sectPr w:rsidR="00F842D6" w:rsidRPr="00F842D6" w:rsidSect="00065FBC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5AB" w14:textId="77777777" w:rsidR="0078644F" w:rsidRDefault="0078644F" w:rsidP="0007714F">
      <w:r>
        <w:separator/>
      </w:r>
    </w:p>
  </w:endnote>
  <w:endnote w:type="continuationSeparator" w:id="0">
    <w:p w14:paraId="7AF8BA92" w14:textId="77777777" w:rsidR="0078644F" w:rsidRDefault="0078644F" w:rsidP="00077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4F193" w14:textId="77777777" w:rsidR="0078644F" w:rsidRDefault="0078644F" w:rsidP="0007714F">
      <w:r>
        <w:separator/>
      </w:r>
    </w:p>
  </w:footnote>
  <w:footnote w:type="continuationSeparator" w:id="0">
    <w:p w14:paraId="4151662B" w14:textId="77777777" w:rsidR="0078644F" w:rsidRDefault="0078644F" w:rsidP="00077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1959281"/>
      <w:docPartObj>
        <w:docPartGallery w:val="Page Numbers (Top of Page)"/>
        <w:docPartUnique/>
      </w:docPartObj>
    </w:sdtPr>
    <w:sdtContent>
      <w:p w14:paraId="34C70FEC" w14:textId="77777777" w:rsidR="00065FBC" w:rsidRDefault="00065FB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BAA2A1" w14:textId="77777777" w:rsidR="00065FBC" w:rsidRDefault="00065FB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828E1" w14:textId="77777777" w:rsidR="00065FBC" w:rsidRPr="00601FF4" w:rsidRDefault="00065FBC" w:rsidP="00585F4F">
    <w:pPr>
      <w:pStyle w:val="a5"/>
      <w:jc w:val="center"/>
      <w:rPr>
        <w:sz w:val="28"/>
        <w:szCs w:val="28"/>
      </w:rPr>
    </w:pPr>
    <w:r w:rsidRPr="00601FF4">
      <w:rPr>
        <w:sz w:val="28"/>
        <w:szCs w:val="2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18899" w14:textId="77777777" w:rsidR="00065FBC" w:rsidRDefault="00065FBC">
    <w:pPr>
      <w:pStyle w:val="a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684F9" w14:textId="21DE90D2" w:rsidR="0007714F" w:rsidRPr="007453A0" w:rsidRDefault="007453A0">
    <w:pPr>
      <w:pStyle w:val="a5"/>
      <w:jc w:val="center"/>
      <w:rPr>
        <w:sz w:val="28"/>
        <w:szCs w:val="28"/>
      </w:rPr>
    </w:pPr>
    <w:r w:rsidRPr="007453A0">
      <w:rPr>
        <w:sz w:val="28"/>
        <w:szCs w:val="28"/>
      </w:rPr>
      <w:t>2</w:t>
    </w:r>
  </w:p>
  <w:p w14:paraId="47183E71" w14:textId="77777777" w:rsidR="0007714F" w:rsidRDefault="0007714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34"/>
    <w:rsid w:val="0000156C"/>
    <w:rsid w:val="000208CF"/>
    <w:rsid w:val="00041704"/>
    <w:rsid w:val="0005773F"/>
    <w:rsid w:val="00065FBC"/>
    <w:rsid w:val="00067221"/>
    <w:rsid w:val="0007714F"/>
    <w:rsid w:val="00097258"/>
    <w:rsid w:val="000A0DB4"/>
    <w:rsid w:val="000A5B00"/>
    <w:rsid w:val="000D41FC"/>
    <w:rsid w:val="000E3A19"/>
    <w:rsid w:val="000E48DB"/>
    <w:rsid w:val="0012487F"/>
    <w:rsid w:val="00127457"/>
    <w:rsid w:val="0013616C"/>
    <w:rsid w:val="00146FEE"/>
    <w:rsid w:val="00150E2F"/>
    <w:rsid w:val="00167333"/>
    <w:rsid w:val="00173C0C"/>
    <w:rsid w:val="00174E0E"/>
    <w:rsid w:val="001864BD"/>
    <w:rsid w:val="001927D3"/>
    <w:rsid w:val="001C1FE6"/>
    <w:rsid w:val="001D291D"/>
    <w:rsid w:val="001F1454"/>
    <w:rsid w:val="001F4D4B"/>
    <w:rsid w:val="001F6A6A"/>
    <w:rsid w:val="0020210E"/>
    <w:rsid w:val="00226FBC"/>
    <w:rsid w:val="00230871"/>
    <w:rsid w:val="00265B8E"/>
    <w:rsid w:val="0028428A"/>
    <w:rsid w:val="002C2DE1"/>
    <w:rsid w:val="002C7D49"/>
    <w:rsid w:val="002F1FFA"/>
    <w:rsid w:val="00301035"/>
    <w:rsid w:val="0030468C"/>
    <w:rsid w:val="00305601"/>
    <w:rsid w:val="00324FA6"/>
    <w:rsid w:val="00331459"/>
    <w:rsid w:val="003356D7"/>
    <w:rsid w:val="00343287"/>
    <w:rsid w:val="00356D61"/>
    <w:rsid w:val="0038345D"/>
    <w:rsid w:val="00386016"/>
    <w:rsid w:val="0039384E"/>
    <w:rsid w:val="00396205"/>
    <w:rsid w:val="003A18A6"/>
    <w:rsid w:val="003A7010"/>
    <w:rsid w:val="003B7103"/>
    <w:rsid w:val="003C0054"/>
    <w:rsid w:val="003C1211"/>
    <w:rsid w:val="003C29DD"/>
    <w:rsid w:val="003C376B"/>
    <w:rsid w:val="003C449E"/>
    <w:rsid w:val="003E03D9"/>
    <w:rsid w:val="00404A81"/>
    <w:rsid w:val="00422E63"/>
    <w:rsid w:val="00424F6D"/>
    <w:rsid w:val="00430528"/>
    <w:rsid w:val="004352EF"/>
    <w:rsid w:val="00444078"/>
    <w:rsid w:val="004538D9"/>
    <w:rsid w:val="004857A2"/>
    <w:rsid w:val="00495736"/>
    <w:rsid w:val="004C1485"/>
    <w:rsid w:val="004C7336"/>
    <w:rsid w:val="004E5F4C"/>
    <w:rsid w:val="00510276"/>
    <w:rsid w:val="0051051E"/>
    <w:rsid w:val="00510DE7"/>
    <w:rsid w:val="00520A0F"/>
    <w:rsid w:val="00537E2B"/>
    <w:rsid w:val="005567B8"/>
    <w:rsid w:val="005713E0"/>
    <w:rsid w:val="00585F4F"/>
    <w:rsid w:val="005864AE"/>
    <w:rsid w:val="00596C06"/>
    <w:rsid w:val="005C0E71"/>
    <w:rsid w:val="005C154A"/>
    <w:rsid w:val="005E0802"/>
    <w:rsid w:val="005E657D"/>
    <w:rsid w:val="005F37B0"/>
    <w:rsid w:val="00601FF4"/>
    <w:rsid w:val="0062119F"/>
    <w:rsid w:val="0062544D"/>
    <w:rsid w:val="006351EC"/>
    <w:rsid w:val="00635434"/>
    <w:rsid w:val="006652C5"/>
    <w:rsid w:val="006A0C2E"/>
    <w:rsid w:val="006A2371"/>
    <w:rsid w:val="006B6E90"/>
    <w:rsid w:val="006C3122"/>
    <w:rsid w:val="006C3669"/>
    <w:rsid w:val="006D3566"/>
    <w:rsid w:val="006D466C"/>
    <w:rsid w:val="006D5645"/>
    <w:rsid w:val="006E3517"/>
    <w:rsid w:val="006F5E36"/>
    <w:rsid w:val="007037F3"/>
    <w:rsid w:val="0070616B"/>
    <w:rsid w:val="007166E5"/>
    <w:rsid w:val="007252B3"/>
    <w:rsid w:val="007453A0"/>
    <w:rsid w:val="0074573D"/>
    <w:rsid w:val="00776A28"/>
    <w:rsid w:val="00776B57"/>
    <w:rsid w:val="0078644F"/>
    <w:rsid w:val="007874D3"/>
    <w:rsid w:val="007A3BEA"/>
    <w:rsid w:val="007E1764"/>
    <w:rsid w:val="00800566"/>
    <w:rsid w:val="00813BF3"/>
    <w:rsid w:val="00816BEC"/>
    <w:rsid w:val="00841CAA"/>
    <w:rsid w:val="00883D71"/>
    <w:rsid w:val="00891457"/>
    <w:rsid w:val="008B3195"/>
    <w:rsid w:val="008D515C"/>
    <w:rsid w:val="008D7BEE"/>
    <w:rsid w:val="008E40F5"/>
    <w:rsid w:val="008F0233"/>
    <w:rsid w:val="008F3266"/>
    <w:rsid w:val="00944EC0"/>
    <w:rsid w:val="00950751"/>
    <w:rsid w:val="00954343"/>
    <w:rsid w:val="009611AF"/>
    <w:rsid w:val="00961B47"/>
    <w:rsid w:val="00965A26"/>
    <w:rsid w:val="00976B34"/>
    <w:rsid w:val="00990799"/>
    <w:rsid w:val="00994851"/>
    <w:rsid w:val="00997264"/>
    <w:rsid w:val="009A26D7"/>
    <w:rsid w:val="009A7B78"/>
    <w:rsid w:val="009B500A"/>
    <w:rsid w:val="009C6824"/>
    <w:rsid w:val="009E0550"/>
    <w:rsid w:val="009E5FB4"/>
    <w:rsid w:val="009F2225"/>
    <w:rsid w:val="00A06E7C"/>
    <w:rsid w:val="00A1030A"/>
    <w:rsid w:val="00A21864"/>
    <w:rsid w:val="00A25E99"/>
    <w:rsid w:val="00A32B3F"/>
    <w:rsid w:val="00A418E1"/>
    <w:rsid w:val="00A419CD"/>
    <w:rsid w:val="00A42846"/>
    <w:rsid w:val="00A5048B"/>
    <w:rsid w:val="00A6000E"/>
    <w:rsid w:val="00A67883"/>
    <w:rsid w:val="00A736D5"/>
    <w:rsid w:val="00A77167"/>
    <w:rsid w:val="00AC656F"/>
    <w:rsid w:val="00AD1DF2"/>
    <w:rsid w:val="00AD356B"/>
    <w:rsid w:val="00AD5939"/>
    <w:rsid w:val="00AE2405"/>
    <w:rsid w:val="00B074A0"/>
    <w:rsid w:val="00B40499"/>
    <w:rsid w:val="00B451BC"/>
    <w:rsid w:val="00B54CB0"/>
    <w:rsid w:val="00B5760C"/>
    <w:rsid w:val="00B614F8"/>
    <w:rsid w:val="00BA19DF"/>
    <w:rsid w:val="00BA4B97"/>
    <w:rsid w:val="00BD1669"/>
    <w:rsid w:val="00BD7308"/>
    <w:rsid w:val="00BE0031"/>
    <w:rsid w:val="00BE0CC7"/>
    <w:rsid w:val="00C01D57"/>
    <w:rsid w:val="00C1333D"/>
    <w:rsid w:val="00C17724"/>
    <w:rsid w:val="00C36A62"/>
    <w:rsid w:val="00C52E15"/>
    <w:rsid w:val="00C56C84"/>
    <w:rsid w:val="00C62C6B"/>
    <w:rsid w:val="00C73655"/>
    <w:rsid w:val="00C83098"/>
    <w:rsid w:val="00C85406"/>
    <w:rsid w:val="00C86628"/>
    <w:rsid w:val="00C87FF1"/>
    <w:rsid w:val="00CD3288"/>
    <w:rsid w:val="00CE717A"/>
    <w:rsid w:val="00CE71B3"/>
    <w:rsid w:val="00CF211C"/>
    <w:rsid w:val="00CF4D8C"/>
    <w:rsid w:val="00D20C68"/>
    <w:rsid w:val="00D23AC6"/>
    <w:rsid w:val="00D3067E"/>
    <w:rsid w:val="00D43B15"/>
    <w:rsid w:val="00D52C3C"/>
    <w:rsid w:val="00D5315D"/>
    <w:rsid w:val="00D546B7"/>
    <w:rsid w:val="00D54D80"/>
    <w:rsid w:val="00D56FAA"/>
    <w:rsid w:val="00D6510C"/>
    <w:rsid w:val="00D82867"/>
    <w:rsid w:val="00D82CB1"/>
    <w:rsid w:val="00D94459"/>
    <w:rsid w:val="00DA6FBE"/>
    <w:rsid w:val="00DD5C0A"/>
    <w:rsid w:val="00DD7E9D"/>
    <w:rsid w:val="00DE0B70"/>
    <w:rsid w:val="00DF3E29"/>
    <w:rsid w:val="00E351EF"/>
    <w:rsid w:val="00E52703"/>
    <w:rsid w:val="00E732BA"/>
    <w:rsid w:val="00E77F0F"/>
    <w:rsid w:val="00E83988"/>
    <w:rsid w:val="00E8436F"/>
    <w:rsid w:val="00E85985"/>
    <w:rsid w:val="00E86AEA"/>
    <w:rsid w:val="00E92582"/>
    <w:rsid w:val="00EA6BCB"/>
    <w:rsid w:val="00EB6188"/>
    <w:rsid w:val="00EC571E"/>
    <w:rsid w:val="00EC664C"/>
    <w:rsid w:val="00ED06E6"/>
    <w:rsid w:val="00EF5291"/>
    <w:rsid w:val="00EF652A"/>
    <w:rsid w:val="00F102EB"/>
    <w:rsid w:val="00F12670"/>
    <w:rsid w:val="00F26FEC"/>
    <w:rsid w:val="00F36431"/>
    <w:rsid w:val="00F4073C"/>
    <w:rsid w:val="00F42008"/>
    <w:rsid w:val="00F504D0"/>
    <w:rsid w:val="00F53C39"/>
    <w:rsid w:val="00F637E0"/>
    <w:rsid w:val="00F74DBC"/>
    <w:rsid w:val="00F76A35"/>
    <w:rsid w:val="00F842D6"/>
    <w:rsid w:val="00F84F14"/>
    <w:rsid w:val="00F860DA"/>
    <w:rsid w:val="00FA0352"/>
    <w:rsid w:val="00FB36BB"/>
    <w:rsid w:val="00FB479E"/>
    <w:rsid w:val="00FC3AC6"/>
    <w:rsid w:val="00FC5425"/>
    <w:rsid w:val="00FD78D3"/>
    <w:rsid w:val="00FE0BD0"/>
    <w:rsid w:val="00FE19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E880C"/>
  <w15:docId w15:val="{EC0C954E-DC06-4FCB-A4D8-0060ED6B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B34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61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616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0771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714F"/>
    <w:rPr>
      <w:rFonts w:eastAsia="Times New Roman" w:cs="Times New Roman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771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714F"/>
    <w:rPr>
      <w:rFonts w:eastAsia="Times New Roman" w:cs="Times New Roman"/>
      <w:szCs w:val="24"/>
      <w:lang w:eastAsia="ru-RU"/>
    </w:rPr>
  </w:style>
  <w:style w:type="paragraph" w:customStyle="1" w:styleId="point">
    <w:name w:val="point"/>
    <w:basedOn w:val="a"/>
    <w:uiPriority w:val="99"/>
    <w:rsid w:val="00DF3E29"/>
    <w:pPr>
      <w:ind w:firstLine="567"/>
      <w:jc w:val="both"/>
    </w:pPr>
    <w:rPr>
      <w:sz w:val="24"/>
    </w:rPr>
  </w:style>
  <w:style w:type="paragraph" w:customStyle="1" w:styleId="newncpi">
    <w:name w:val="newncpi"/>
    <w:basedOn w:val="a"/>
    <w:uiPriority w:val="99"/>
    <w:rsid w:val="00DF3E29"/>
    <w:pPr>
      <w:ind w:firstLine="567"/>
      <w:jc w:val="both"/>
    </w:pPr>
    <w:rPr>
      <w:sz w:val="24"/>
    </w:rPr>
  </w:style>
  <w:style w:type="paragraph" w:customStyle="1" w:styleId="table10">
    <w:name w:val="table10"/>
    <w:basedOn w:val="a"/>
    <w:uiPriority w:val="99"/>
    <w:rsid w:val="00DF3E29"/>
    <w:rPr>
      <w:sz w:val="20"/>
      <w:szCs w:val="20"/>
    </w:rPr>
  </w:style>
  <w:style w:type="paragraph" w:styleId="a9">
    <w:name w:val="No Spacing"/>
    <w:uiPriority w:val="99"/>
    <w:qFormat/>
    <w:rsid w:val="00F842D6"/>
    <w:pPr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5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72D95-28E0-4207-B407-FED30E484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2026-07-15T11:24:00Z</cp:lastPrinted>
  <dcterms:created xsi:type="dcterms:W3CDTF">2026-10-01T12:32:00Z</dcterms:created>
  <dcterms:modified xsi:type="dcterms:W3CDTF">2026-10-02T09:11:00Z</dcterms:modified>
</cp:coreProperties>
</file>